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14:paraId="3F181EB8" w14:textId="77777777" w:rsidTr="00230CD1">
        <w:trPr>
          <w:gridBefore w:val="1"/>
          <w:wBefore w:w="108" w:type="dxa"/>
          <w:cantSplit/>
          <w:trHeight w:val="1784"/>
        </w:trPr>
        <w:tc>
          <w:tcPr>
            <w:tcW w:w="3862" w:type="dxa"/>
          </w:tcPr>
          <w:p w14:paraId="79936153" w14:textId="77777777"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bookmarkStart w:id="0" w:name="_GoBack"/>
            <w:bookmarkEnd w:id="0"/>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2609A3EA" w14:textId="3952BDE7" w:rsidR="00956271" w:rsidRPr="00B647A3" w:rsidRDefault="00B06E16" w:rsidP="00230CD1">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   </w:t>
            </w:r>
            <w:r w:rsidR="008A7E97">
              <w:rPr>
                <w:rFonts w:ascii="Arial" w:eastAsia="Times New Roman" w:hAnsi="Arial" w:cs="Times New Roman"/>
                <w:b/>
                <w:sz w:val="32"/>
                <w:szCs w:val="32"/>
                <w:lang w:eastAsia="en-GB"/>
              </w:rPr>
              <w:t>EDUCATION, COMMUNITIES &amp; ORGANISATIONAL DEVELOPMENT</w:t>
            </w:r>
          </w:p>
          <w:p w14:paraId="5AE21E19" w14:textId="0D931135" w:rsidR="00956271" w:rsidRPr="00B06E16" w:rsidRDefault="00B06E16" w:rsidP="00230CD1">
            <w:pP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English as an Additional Language (EAL)</w:t>
            </w:r>
          </w:p>
          <w:p w14:paraId="2913716F" w14:textId="77777777" w:rsidR="00956271" w:rsidRPr="00B06E16" w:rsidRDefault="00B06E16" w:rsidP="008A7E97">
            <w:pPr>
              <w:spacing w:after="0" w:line="240" w:lineRule="auto"/>
              <w:jc w:val="right"/>
              <w:rPr>
                <w:rFonts w:ascii="Arial" w:eastAsia="Times New Roman" w:hAnsi="Arial" w:cs="Times New Roman"/>
                <w:sz w:val="24"/>
                <w:szCs w:val="24"/>
                <w:lang w:eastAsia="en-GB"/>
              </w:rPr>
            </w:pPr>
            <w:r w:rsidRPr="00B06E16">
              <w:rPr>
                <w:rFonts w:ascii="Arial" w:eastAsia="Times New Roman" w:hAnsi="Arial" w:cs="Times New Roman"/>
                <w:sz w:val="24"/>
                <w:szCs w:val="24"/>
                <w:lang w:eastAsia="en-GB"/>
              </w:rPr>
              <w:t>Beechbrae Education Centre</w:t>
            </w:r>
          </w:p>
          <w:p w14:paraId="091F5F9B" w14:textId="77777777" w:rsidR="00B06E16" w:rsidRPr="00B06E16" w:rsidRDefault="00B06E16" w:rsidP="008A7E97">
            <w:pPr>
              <w:spacing w:after="0" w:line="240" w:lineRule="auto"/>
              <w:jc w:val="right"/>
              <w:rPr>
                <w:rFonts w:ascii="Arial" w:eastAsia="Times New Roman" w:hAnsi="Arial" w:cs="Times New Roman"/>
                <w:sz w:val="24"/>
                <w:szCs w:val="24"/>
                <w:lang w:eastAsia="en-GB"/>
              </w:rPr>
            </w:pPr>
            <w:proofErr w:type="spellStart"/>
            <w:r w:rsidRPr="00B06E16">
              <w:rPr>
                <w:rFonts w:ascii="Arial" w:eastAsia="Times New Roman" w:hAnsi="Arial" w:cs="Times New Roman"/>
                <w:sz w:val="24"/>
                <w:szCs w:val="24"/>
                <w:lang w:eastAsia="en-GB"/>
              </w:rPr>
              <w:t>Duffus</w:t>
            </w:r>
            <w:proofErr w:type="spellEnd"/>
            <w:r w:rsidRPr="00B06E16">
              <w:rPr>
                <w:rFonts w:ascii="Arial" w:eastAsia="Times New Roman" w:hAnsi="Arial" w:cs="Times New Roman"/>
                <w:sz w:val="24"/>
                <w:szCs w:val="24"/>
                <w:lang w:eastAsia="en-GB"/>
              </w:rPr>
              <w:t xml:space="preserve"> Road, Elgin, IV30 4NP</w:t>
            </w:r>
          </w:p>
          <w:p w14:paraId="08159595" w14:textId="173B8766" w:rsidR="00B06E16" w:rsidRPr="00B647A3" w:rsidRDefault="00B06E16" w:rsidP="008A7E97">
            <w:pPr>
              <w:spacing w:after="0" w:line="240" w:lineRule="auto"/>
              <w:jc w:val="right"/>
              <w:rPr>
                <w:rFonts w:ascii="Arial" w:eastAsia="Times New Roman" w:hAnsi="Arial" w:cs="Times New Roman"/>
                <w:sz w:val="24"/>
                <w:szCs w:val="20"/>
                <w:lang w:eastAsia="en-GB"/>
              </w:rPr>
            </w:pPr>
            <w:r w:rsidRPr="00B06E16">
              <w:rPr>
                <w:rFonts w:ascii="Arial" w:eastAsia="Times New Roman" w:hAnsi="Arial" w:cs="Times New Roman"/>
                <w:sz w:val="24"/>
                <w:szCs w:val="24"/>
                <w:lang w:eastAsia="en-GB"/>
              </w:rPr>
              <w:t>Telephone: 01343 557921</w:t>
            </w:r>
          </w:p>
        </w:tc>
      </w:tr>
      <w:tr w:rsidR="00956271" w:rsidRPr="00B647A3" w14:paraId="019D14E6" w14:textId="77777777" w:rsidTr="00230CD1">
        <w:tblPrEx>
          <w:tblLook w:val="04A0" w:firstRow="1" w:lastRow="0" w:firstColumn="1" w:lastColumn="0" w:noHBand="0" w:noVBand="1"/>
        </w:tblPrEx>
        <w:trPr>
          <w:gridAfter w:val="1"/>
          <w:wAfter w:w="35" w:type="dxa"/>
        </w:trPr>
        <w:tc>
          <w:tcPr>
            <w:tcW w:w="4927" w:type="dxa"/>
            <w:gridSpan w:val="3"/>
          </w:tcPr>
          <w:p w14:paraId="1B5F3C0C" w14:textId="77777777" w:rsidR="00956271" w:rsidRPr="00B647A3" w:rsidRDefault="00956271" w:rsidP="00230CD1">
            <w:pPr>
              <w:spacing w:after="0" w:line="240" w:lineRule="auto"/>
              <w:ind w:left="-108"/>
              <w:rPr>
                <w:rFonts w:ascii="Arial" w:eastAsia="Times New Roman" w:hAnsi="Arial" w:cs="Arial"/>
                <w:sz w:val="24"/>
                <w:szCs w:val="20"/>
                <w:lang w:eastAsia="en-GB"/>
              </w:rPr>
            </w:pPr>
          </w:p>
          <w:p w14:paraId="2F8F604B" w14:textId="77777777" w:rsidR="00956271" w:rsidRDefault="00956271" w:rsidP="00230CD1">
            <w:pPr>
              <w:spacing w:after="0" w:line="240" w:lineRule="auto"/>
              <w:jc w:val="both"/>
              <w:rPr>
                <w:rFonts w:ascii="Arial" w:eastAsia="Times New Roman" w:hAnsi="Arial" w:cs="Arial"/>
                <w:sz w:val="24"/>
                <w:szCs w:val="24"/>
                <w:lang w:eastAsia="en-GB"/>
              </w:rPr>
            </w:pPr>
          </w:p>
          <w:p w14:paraId="2A6DDF1C" w14:textId="69C86AD8" w:rsidR="00956271" w:rsidRPr="00B647A3" w:rsidRDefault="00956271" w:rsidP="00230CD1">
            <w:pPr>
              <w:spacing w:after="0" w:line="240" w:lineRule="auto"/>
              <w:jc w:val="both"/>
              <w:rPr>
                <w:rFonts w:ascii="Arial" w:eastAsia="Times New Roman" w:hAnsi="Arial" w:cs="Arial"/>
                <w:sz w:val="24"/>
                <w:szCs w:val="24"/>
                <w:lang w:eastAsia="en-GB"/>
              </w:rPr>
            </w:pPr>
          </w:p>
        </w:tc>
        <w:tc>
          <w:tcPr>
            <w:tcW w:w="4927" w:type="dxa"/>
          </w:tcPr>
          <w:p w14:paraId="5415020C" w14:textId="77777777" w:rsidR="00956271" w:rsidRPr="00B647A3" w:rsidRDefault="00956271" w:rsidP="00230CD1">
            <w:pPr>
              <w:spacing w:after="0" w:line="240" w:lineRule="auto"/>
              <w:jc w:val="right"/>
              <w:rPr>
                <w:rFonts w:ascii="Arial" w:eastAsia="Times New Roman" w:hAnsi="Arial" w:cs="Arial"/>
                <w:sz w:val="24"/>
                <w:szCs w:val="20"/>
                <w:lang w:eastAsia="en-GB"/>
              </w:rPr>
            </w:pPr>
          </w:p>
          <w:p w14:paraId="44FC6E23" w14:textId="496A672C" w:rsidR="00956271" w:rsidRPr="00B647A3" w:rsidRDefault="00956271" w:rsidP="00230CD1">
            <w:pPr>
              <w:spacing w:after="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email: </w:t>
            </w:r>
            <w:r w:rsidR="00B06E16" w:rsidRPr="00B06E16">
              <w:rPr>
                <w:rFonts w:ascii="Arial" w:eastAsia="Times New Roman" w:hAnsi="Arial" w:cs="Arial"/>
                <w:color w:val="2E74B5" w:themeColor="accent1" w:themeShade="BF"/>
                <w:sz w:val="24"/>
                <w:szCs w:val="20"/>
                <w:lang w:eastAsia="en-GB"/>
              </w:rPr>
              <w:t>nabil.ramzy@moray.gov.uk</w:t>
            </w:r>
          </w:p>
          <w:p w14:paraId="35CFD7F8" w14:textId="5FA6BBAD" w:rsidR="00956271" w:rsidRPr="00B06E16" w:rsidRDefault="00956271" w:rsidP="00B06E16">
            <w:pPr>
              <w:spacing w:after="24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Website: </w:t>
            </w:r>
            <w:r w:rsidRPr="00B06E16">
              <w:rPr>
                <w:rFonts w:ascii="Arial" w:eastAsia="Times New Roman" w:hAnsi="Arial" w:cs="Arial"/>
                <w:color w:val="2E74B5" w:themeColor="accent1" w:themeShade="BF"/>
                <w:sz w:val="24"/>
                <w:szCs w:val="20"/>
                <w:lang w:eastAsia="en-GB"/>
              </w:rPr>
              <w:t>www.moray.gov.uk</w:t>
            </w:r>
          </w:p>
        </w:tc>
      </w:tr>
    </w:tbl>
    <w:p w14:paraId="023759D4"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207DDC2E"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28529C49" w14:textId="77777777" w:rsidR="005157C7" w:rsidRPr="001F1BDF" w:rsidRDefault="005157C7" w:rsidP="00877508">
      <w:pPr>
        <w:tabs>
          <w:tab w:val="left" w:pos="1110"/>
        </w:tabs>
        <w:spacing w:after="0" w:line="240" w:lineRule="auto"/>
        <w:rPr>
          <w:rFonts w:ascii="Arial" w:eastAsia="Times New Roman" w:hAnsi="Arial" w:cs="Times New Roman"/>
          <w:sz w:val="24"/>
          <w:szCs w:val="24"/>
          <w:lang w:val="es-ES" w:eastAsia="en-GB"/>
        </w:rPr>
      </w:pPr>
      <w:r w:rsidRPr="001F1BDF">
        <w:rPr>
          <w:sz w:val="24"/>
          <w:szCs w:val="24"/>
          <w:lang w:val="es" w:eastAsia="en-GB"/>
        </w:rPr>
        <w:t>Mayo de 2020</w:t>
      </w:r>
      <w:r w:rsidRPr="001F1BDF">
        <w:rPr>
          <w:sz w:val="24"/>
          <w:szCs w:val="24"/>
          <w:lang w:val="es" w:eastAsia="en-GB"/>
        </w:rPr>
        <w:tab/>
      </w:r>
    </w:p>
    <w:p w14:paraId="0442540C" w14:textId="77777777" w:rsidR="005157C7" w:rsidRPr="001F1BDF" w:rsidRDefault="005157C7" w:rsidP="00877508">
      <w:pPr>
        <w:spacing w:after="0" w:line="240" w:lineRule="auto"/>
        <w:rPr>
          <w:rFonts w:ascii="Arial" w:eastAsia="Times New Roman" w:hAnsi="Arial" w:cs="Times New Roman"/>
          <w:sz w:val="24"/>
          <w:szCs w:val="24"/>
          <w:lang w:val="es-ES" w:eastAsia="en-GB"/>
        </w:rPr>
      </w:pPr>
    </w:p>
    <w:p w14:paraId="7F9EF452" w14:textId="77777777" w:rsidR="005157C7" w:rsidRPr="001F1BDF" w:rsidRDefault="005157C7" w:rsidP="00877508">
      <w:pPr>
        <w:rPr>
          <w:sz w:val="24"/>
          <w:szCs w:val="24"/>
          <w:lang w:val="es-ES"/>
        </w:rPr>
      </w:pPr>
      <w:r w:rsidRPr="001F1BDF">
        <w:rPr>
          <w:sz w:val="24"/>
          <w:szCs w:val="24"/>
          <w:lang w:val="es"/>
        </w:rPr>
        <w:t>Estimados padres/cuidadores,</w:t>
      </w:r>
    </w:p>
    <w:p w14:paraId="100FF530" w14:textId="77777777" w:rsidR="005157C7" w:rsidRPr="001F1BDF" w:rsidRDefault="005157C7" w:rsidP="00877508">
      <w:pPr>
        <w:rPr>
          <w:sz w:val="24"/>
          <w:szCs w:val="24"/>
          <w:lang w:val="es-ES"/>
        </w:rPr>
      </w:pPr>
      <w:r w:rsidRPr="001F1BDF">
        <w:rPr>
          <w:sz w:val="24"/>
          <w:szCs w:val="24"/>
          <w:lang w:val="es"/>
        </w:rPr>
        <w:t>Esperamos que esta carta lo encuentre a usted y a su familia a salvo y bien.</w:t>
      </w:r>
    </w:p>
    <w:p w14:paraId="4F3DEE9B" w14:textId="610C78F4" w:rsidR="005157C7" w:rsidRPr="001F1BDF" w:rsidRDefault="005157C7" w:rsidP="00877508">
      <w:pPr>
        <w:rPr>
          <w:sz w:val="24"/>
          <w:szCs w:val="24"/>
          <w:lang w:val="es-ES"/>
        </w:rPr>
      </w:pPr>
      <w:r w:rsidRPr="001F1BDF">
        <w:rPr>
          <w:sz w:val="24"/>
          <w:szCs w:val="24"/>
          <w:lang w:val="es"/>
        </w:rPr>
        <w:t>Entendemos que pasar mucho más tiempo en casa en este momento es difícil y tener un niño en edad preescolar para cuidar sin duda añade más de un desafío.</w:t>
      </w:r>
    </w:p>
    <w:p w14:paraId="15F784AE" w14:textId="21E04936" w:rsidR="005157C7" w:rsidRPr="001F1BDF" w:rsidRDefault="005157C7" w:rsidP="00877508">
      <w:pPr>
        <w:rPr>
          <w:sz w:val="24"/>
          <w:szCs w:val="24"/>
          <w:lang w:val="es-ES"/>
        </w:rPr>
      </w:pPr>
      <w:r w:rsidRPr="001F1BDF">
        <w:rPr>
          <w:sz w:val="24"/>
          <w:szCs w:val="24"/>
          <w:lang w:val="es"/>
        </w:rPr>
        <w:t xml:space="preserve">Esperamos que las siguientes ideas del equipo de Moray EAL vayan de alguna manera a ayudarle a usted y a su </w:t>
      </w:r>
      <w:r w:rsidR="005E5210" w:rsidRPr="001F1BDF">
        <w:rPr>
          <w:sz w:val="24"/>
          <w:szCs w:val="24"/>
          <w:lang w:val="es"/>
        </w:rPr>
        <w:t xml:space="preserve">niño </w:t>
      </w:r>
      <w:r w:rsidRPr="001F1BDF">
        <w:rPr>
          <w:sz w:val="24"/>
          <w:szCs w:val="24"/>
          <w:lang w:val="es"/>
        </w:rPr>
        <w:t>a divertirse y aprovechar al máximo este tiempo juntos.</w:t>
      </w:r>
    </w:p>
    <w:p w14:paraId="53A9CEEB" w14:textId="1CAE26A9" w:rsidR="005157C7" w:rsidRPr="001F1BDF" w:rsidRDefault="005157C7" w:rsidP="00877508">
      <w:pPr>
        <w:rPr>
          <w:sz w:val="24"/>
          <w:szCs w:val="24"/>
          <w:lang w:val="es-ES"/>
        </w:rPr>
      </w:pPr>
      <w:r w:rsidRPr="001F1BDF">
        <w:rPr>
          <w:sz w:val="24"/>
          <w:szCs w:val="24"/>
          <w:lang w:val="es"/>
        </w:rPr>
        <w:t xml:space="preserve">Primero, y lo más importante, relájese y disfrute de estar con su </w:t>
      </w:r>
      <w:r w:rsidR="005E5210" w:rsidRPr="001F1BDF">
        <w:rPr>
          <w:sz w:val="24"/>
          <w:szCs w:val="24"/>
          <w:lang w:val="es"/>
        </w:rPr>
        <w:t>niño</w:t>
      </w:r>
      <w:r w:rsidRPr="001F1BDF">
        <w:rPr>
          <w:sz w:val="24"/>
          <w:szCs w:val="24"/>
          <w:lang w:val="es"/>
        </w:rPr>
        <w:t xml:space="preserve"> / </w:t>
      </w:r>
      <w:r w:rsidR="00A45FA3" w:rsidRPr="001F1BDF">
        <w:rPr>
          <w:sz w:val="24"/>
          <w:szCs w:val="24"/>
          <w:lang w:val="es"/>
        </w:rPr>
        <w:t>niño</w:t>
      </w:r>
      <w:r w:rsidR="00A45FA3">
        <w:rPr>
          <w:sz w:val="24"/>
          <w:szCs w:val="24"/>
          <w:lang w:val="es"/>
        </w:rPr>
        <w:t>s</w:t>
      </w:r>
      <w:r w:rsidRPr="001F1BDF">
        <w:rPr>
          <w:sz w:val="24"/>
          <w:szCs w:val="24"/>
          <w:lang w:val="es"/>
        </w:rPr>
        <w:t xml:space="preserve">.  </w:t>
      </w:r>
      <w:r w:rsidR="00935DB4" w:rsidRPr="001F1BDF">
        <w:rPr>
          <w:sz w:val="24"/>
          <w:szCs w:val="24"/>
          <w:lang w:val="es"/>
        </w:rPr>
        <w:t>¡No se requiere enseñanza formal, sólo pasar tiempo juntos divirtiéndose!</w:t>
      </w:r>
      <w:r w:rsidRPr="001F1BDF">
        <w:rPr>
          <w:sz w:val="24"/>
          <w:szCs w:val="24"/>
          <w:lang w:val="es"/>
        </w:rPr>
        <w:t xml:space="preserve">  Los niños aprenden mejor cuando están relajados y felices. Siempre que sea posible, deje que su hijo</w:t>
      </w:r>
      <w:r w:rsidR="004B5AFC" w:rsidRPr="001F1BDF">
        <w:rPr>
          <w:sz w:val="24"/>
          <w:szCs w:val="24"/>
          <w:lang w:val="es"/>
        </w:rPr>
        <w:t xml:space="preserve"> </w:t>
      </w:r>
      <w:r w:rsidRPr="001F1BDF">
        <w:rPr>
          <w:sz w:val="24"/>
          <w:szCs w:val="24"/>
          <w:lang w:val="es"/>
        </w:rPr>
        <w:t>elija la actividad y luego simplemente "vaya con el flujo" y no se preocupe por tener un resultado terminado. Hable con su hijo acerca de lo que están haciendo, aprovechando la oportunidad de introducir cualquier nuevo vocabulario, por ejemplo, tamaño, textura, cantidad, emociones, etc.  Siempre usa tu idioma de casa.</w:t>
      </w:r>
    </w:p>
    <w:p w14:paraId="3473E0B1" w14:textId="6E7EEAFE" w:rsidR="005157C7" w:rsidRPr="001F1BDF" w:rsidRDefault="005157C7" w:rsidP="00877508">
      <w:pPr>
        <w:rPr>
          <w:sz w:val="24"/>
          <w:szCs w:val="24"/>
          <w:lang w:val="es-ES"/>
        </w:rPr>
      </w:pPr>
      <w:r w:rsidRPr="001F1BDF">
        <w:rPr>
          <w:sz w:val="24"/>
          <w:szCs w:val="24"/>
          <w:lang w:val="es"/>
        </w:rPr>
        <w:t xml:space="preserve">Debido a la situación </w:t>
      </w:r>
      <w:r w:rsidR="00783FC1" w:rsidRPr="001F1BDF">
        <w:rPr>
          <w:sz w:val="24"/>
          <w:szCs w:val="24"/>
          <w:lang w:val="es"/>
        </w:rPr>
        <w:t>raro</w:t>
      </w:r>
      <w:r w:rsidRPr="001F1BDF">
        <w:rPr>
          <w:sz w:val="24"/>
          <w:szCs w:val="24"/>
          <w:lang w:val="es"/>
        </w:rPr>
        <w:t xml:space="preserve">, su </w:t>
      </w:r>
      <w:r w:rsidR="00A45FA3" w:rsidRPr="001F1BDF">
        <w:rPr>
          <w:sz w:val="24"/>
          <w:szCs w:val="24"/>
          <w:lang w:val="es"/>
        </w:rPr>
        <w:t xml:space="preserve">niño </w:t>
      </w:r>
      <w:r w:rsidRPr="001F1BDF">
        <w:rPr>
          <w:sz w:val="24"/>
          <w:szCs w:val="24"/>
          <w:lang w:val="es"/>
        </w:rPr>
        <w:t xml:space="preserve">a puede tener preocupaciones.  Tómese el tiempo para escucharlos y dar respuestas honestas, pero sencillas, si es necesario. Si usted puede estar relajado y positivo, su </w:t>
      </w:r>
      <w:r w:rsidR="00A45FA3" w:rsidRPr="001F1BDF">
        <w:rPr>
          <w:sz w:val="24"/>
          <w:szCs w:val="24"/>
          <w:lang w:val="es"/>
        </w:rPr>
        <w:t>niño</w:t>
      </w:r>
      <w:r w:rsidRPr="001F1BDF">
        <w:rPr>
          <w:sz w:val="24"/>
          <w:szCs w:val="24"/>
          <w:lang w:val="es"/>
        </w:rPr>
        <w:t xml:space="preserve"> también lo estará. Asegúrales que la vida 'normal' se reanudará en algún momento, aunque aún no sabemos exactamente cuándo, y podrán volver a ver y jugar con sus amigos/familias.</w:t>
      </w:r>
    </w:p>
    <w:p w14:paraId="5C7FBF8A" w14:textId="73799C43" w:rsidR="005157C7" w:rsidRPr="001F1BDF" w:rsidRDefault="005157C7" w:rsidP="00877508">
      <w:pPr>
        <w:rPr>
          <w:sz w:val="24"/>
          <w:szCs w:val="24"/>
          <w:lang w:val="es-ES"/>
        </w:rPr>
      </w:pPr>
      <w:r w:rsidRPr="001F1BDF">
        <w:rPr>
          <w:sz w:val="24"/>
          <w:szCs w:val="24"/>
          <w:lang w:val="es"/>
        </w:rPr>
        <w:t xml:space="preserve">Aproveche al máximo cualquier espacio al aire libre, sea cual sea el clima, a los niños les encanta estar afuera y no importa si se ponen desordenados. </w:t>
      </w:r>
      <w:r w:rsidR="00935DB4" w:rsidRPr="001F1BDF">
        <w:rPr>
          <w:sz w:val="24"/>
          <w:szCs w:val="24"/>
          <w:lang w:val="es"/>
        </w:rPr>
        <w:t>¡De hecho, el más desordenado - el mejor!</w:t>
      </w:r>
      <w:r w:rsidRPr="001F1BDF">
        <w:rPr>
          <w:sz w:val="24"/>
          <w:szCs w:val="24"/>
          <w:lang w:val="es"/>
        </w:rPr>
        <w:t xml:space="preserve">  Si no tienes la suerte de tener un jardín, prueba ir;</w:t>
      </w:r>
    </w:p>
    <w:p w14:paraId="2BE3F7C9" w14:textId="77777777" w:rsidR="005157C7" w:rsidRPr="001F1BDF" w:rsidRDefault="005157C7" w:rsidP="00877508">
      <w:pPr>
        <w:ind w:left="720" w:firstLine="720"/>
        <w:rPr>
          <w:sz w:val="24"/>
          <w:szCs w:val="24"/>
          <w:lang w:val="es-ES"/>
        </w:rPr>
      </w:pPr>
      <w:r w:rsidRPr="001F1BDF">
        <w:rPr>
          <w:sz w:val="24"/>
          <w:szCs w:val="24"/>
          <w:lang w:val="es"/>
        </w:rPr>
        <w:t>para una caminata / ciclo alrededor de su área local,</w:t>
      </w:r>
    </w:p>
    <w:p w14:paraId="63A5AE03" w14:textId="77777777" w:rsidR="005157C7" w:rsidRPr="001F1BDF" w:rsidRDefault="005157C7" w:rsidP="00877508">
      <w:pPr>
        <w:ind w:left="1440"/>
        <w:rPr>
          <w:sz w:val="24"/>
          <w:szCs w:val="24"/>
          <w:lang w:val="es-ES"/>
        </w:rPr>
      </w:pPr>
      <w:r w:rsidRPr="001F1BDF">
        <w:rPr>
          <w:sz w:val="24"/>
          <w:szCs w:val="24"/>
          <w:lang w:val="es"/>
        </w:rPr>
        <w:t>al parque, (pero no en el equipo),</w:t>
      </w:r>
    </w:p>
    <w:p w14:paraId="66119AAE" w14:textId="77777777" w:rsidR="005157C7" w:rsidRPr="001F1BDF" w:rsidRDefault="005157C7" w:rsidP="00877508">
      <w:pPr>
        <w:ind w:left="1440"/>
        <w:rPr>
          <w:sz w:val="24"/>
          <w:szCs w:val="24"/>
          <w:lang w:val="es-ES"/>
        </w:rPr>
      </w:pPr>
      <w:r w:rsidRPr="001F1BDF">
        <w:rPr>
          <w:sz w:val="24"/>
          <w:szCs w:val="24"/>
          <w:lang w:val="es"/>
        </w:rPr>
        <w:t>a la playa,</w:t>
      </w:r>
    </w:p>
    <w:p w14:paraId="4C67ED23" w14:textId="77777777" w:rsidR="005157C7" w:rsidRPr="001F1BDF" w:rsidRDefault="005157C7" w:rsidP="00877508">
      <w:pPr>
        <w:ind w:left="1440"/>
        <w:rPr>
          <w:sz w:val="24"/>
          <w:szCs w:val="24"/>
          <w:lang w:val="es-ES"/>
        </w:rPr>
      </w:pPr>
      <w:r w:rsidRPr="001F1BDF">
        <w:rPr>
          <w:sz w:val="24"/>
          <w:szCs w:val="24"/>
          <w:lang w:val="es"/>
        </w:rPr>
        <w:t>al bosque.</w:t>
      </w:r>
    </w:p>
    <w:p w14:paraId="407CC63F" w14:textId="2767E64D" w:rsidR="005157C7" w:rsidRPr="001F1BDF" w:rsidRDefault="005157C7" w:rsidP="00002A77">
      <w:pPr>
        <w:rPr>
          <w:sz w:val="24"/>
          <w:szCs w:val="24"/>
          <w:lang w:val="es-ES"/>
        </w:rPr>
      </w:pPr>
      <w:r w:rsidRPr="001F1BDF">
        <w:rPr>
          <w:sz w:val="24"/>
          <w:szCs w:val="24"/>
          <w:lang w:val="es"/>
        </w:rPr>
        <w:t xml:space="preserve">Para que sea más divertido jugar algunos juegos mientras caminas, por ejemplo, I-Spy, contando juegos, ¿quién es el primero en ver una puerta azul / flor amarilla / persona con un sombrero? </w:t>
      </w:r>
    </w:p>
    <w:p w14:paraId="0DCE2E50" w14:textId="77777777" w:rsidR="005157C7" w:rsidRPr="001F1BDF" w:rsidRDefault="005157C7" w:rsidP="00002A77">
      <w:pPr>
        <w:rPr>
          <w:sz w:val="24"/>
          <w:szCs w:val="24"/>
          <w:lang w:val="es-ES"/>
        </w:rPr>
      </w:pPr>
      <w:r w:rsidRPr="001F1BDF">
        <w:rPr>
          <w:sz w:val="24"/>
          <w:szCs w:val="24"/>
          <w:lang w:val="es"/>
        </w:rPr>
        <w:lastRenderedPageBreak/>
        <w:t>Recuerda usar sombreros de sol y crema solar si hace sol.</w:t>
      </w:r>
    </w:p>
    <w:p w14:paraId="39D37B38" w14:textId="40B62BAB" w:rsidR="005157C7" w:rsidRPr="001F1BDF" w:rsidRDefault="005157C7" w:rsidP="00002A77">
      <w:pPr>
        <w:rPr>
          <w:sz w:val="24"/>
          <w:szCs w:val="24"/>
          <w:lang w:val="es-ES"/>
        </w:rPr>
      </w:pPr>
      <w:r w:rsidRPr="001F1BDF">
        <w:rPr>
          <w:sz w:val="24"/>
          <w:szCs w:val="24"/>
          <w:lang w:val="es"/>
        </w:rPr>
        <w:t xml:space="preserve">Las computadoras, tabletas, teléfonos y T.V. también juegan un papel importante en la diversión y el aprendizaje de su </w:t>
      </w:r>
      <w:r w:rsidR="00A45FA3" w:rsidRPr="001F1BDF">
        <w:rPr>
          <w:sz w:val="24"/>
          <w:szCs w:val="24"/>
          <w:lang w:val="es"/>
        </w:rPr>
        <w:t>niño</w:t>
      </w:r>
      <w:r w:rsidRPr="001F1BDF">
        <w:rPr>
          <w:sz w:val="24"/>
          <w:szCs w:val="24"/>
          <w:lang w:val="es"/>
        </w:rPr>
        <w:t xml:space="preserve">. Sin embargo, trate de no hacer de ellos el foco principal del día y, si es posible, mantenga el tiempo de pantalla a 1 hora, o menos. ¡Su </w:t>
      </w:r>
      <w:r w:rsidR="00A45FA3" w:rsidRPr="001F1BDF">
        <w:rPr>
          <w:sz w:val="24"/>
          <w:szCs w:val="24"/>
          <w:lang w:val="es"/>
        </w:rPr>
        <w:t>niño</w:t>
      </w:r>
      <w:r w:rsidRPr="001F1BDF">
        <w:rPr>
          <w:sz w:val="24"/>
          <w:szCs w:val="24"/>
          <w:lang w:val="es"/>
        </w:rPr>
        <w:t xml:space="preserve"> preferirá mucho tener</w:t>
      </w:r>
      <w:r w:rsidR="00783FC1" w:rsidRPr="001F1BDF">
        <w:rPr>
          <w:sz w:val="24"/>
          <w:szCs w:val="24"/>
          <w:lang w:val="es"/>
        </w:rPr>
        <w:t xml:space="preserve"> usted</w:t>
      </w:r>
      <w:r w:rsidRPr="001F1BDF">
        <w:rPr>
          <w:sz w:val="24"/>
          <w:szCs w:val="24"/>
          <w:lang w:val="es"/>
        </w:rPr>
        <w:t xml:space="preserve"> como compañero de juegos!</w:t>
      </w:r>
    </w:p>
    <w:p w14:paraId="012AEA1D" w14:textId="77777777" w:rsidR="005157C7" w:rsidRPr="001F1BDF" w:rsidRDefault="005157C7" w:rsidP="00002A77">
      <w:pPr>
        <w:rPr>
          <w:sz w:val="24"/>
          <w:szCs w:val="24"/>
          <w:lang w:val="es-ES"/>
        </w:rPr>
      </w:pPr>
      <w:r w:rsidRPr="001F1BDF">
        <w:rPr>
          <w:sz w:val="24"/>
          <w:szCs w:val="24"/>
          <w:lang w:val="es"/>
        </w:rPr>
        <w:t>A veces es difícil saber por dónde empezar al comienzo de un día largo, por lo que las siguientes páginas contienen algunas ideas para actividades, sitios web, etc. para empezar.</w:t>
      </w:r>
    </w:p>
    <w:p w14:paraId="66641B0C" w14:textId="77777777" w:rsidR="005157C7" w:rsidRPr="001F1BDF" w:rsidRDefault="005157C7" w:rsidP="00002A77">
      <w:pPr>
        <w:spacing w:after="0" w:line="240" w:lineRule="auto"/>
        <w:rPr>
          <w:rFonts w:ascii="Arial" w:eastAsia="Times New Roman" w:hAnsi="Arial" w:cs="Times New Roman"/>
          <w:sz w:val="24"/>
          <w:szCs w:val="24"/>
          <w:lang w:val="es-ES" w:eastAsia="en-GB"/>
        </w:rPr>
      </w:pPr>
    </w:p>
    <w:p w14:paraId="0FD4C8AC" w14:textId="77777777" w:rsidR="005157C7" w:rsidRPr="005157C7" w:rsidRDefault="005157C7" w:rsidP="00002A77">
      <w:pPr>
        <w:rPr>
          <w:b/>
          <w:sz w:val="28"/>
          <w:szCs w:val="28"/>
          <w:u w:val="single"/>
          <w:lang w:val="es-ES"/>
        </w:rPr>
      </w:pPr>
      <w:r w:rsidRPr="00DB26E6">
        <w:rPr>
          <w:b/>
          <w:sz w:val="28"/>
          <w:szCs w:val="28"/>
          <w:u w:val="single"/>
          <w:lang w:val="es"/>
        </w:rPr>
        <w:t>Ideas de actividad</w:t>
      </w:r>
    </w:p>
    <w:p w14:paraId="71232927" w14:textId="43FE9FF1" w:rsidR="005157C7" w:rsidRPr="005157C7" w:rsidRDefault="00783FC1" w:rsidP="00002A77">
      <w:pPr>
        <w:rPr>
          <w:sz w:val="24"/>
          <w:szCs w:val="24"/>
          <w:lang w:val="es-ES"/>
        </w:rPr>
      </w:pPr>
      <w:r>
        <w:rPr>
          <w:sz w:val="24"/>
          <w:szCs w:val="24"/>
          <w:lang w:val="es"/>
        </w:rPr>
        <w:t>Modelado</w:t>
      </w:r>
      <w:r w:rsidR="005157C7">
        <w:rPr>
          <w:sz w:val="24"/>
          <w:szCs w:val="24"/>
          <w:lang w:val="es"/>
        </w:rPr>
        <w:t xml:space="preserve"> de basura / construcción utilizando cajas vacías, tubos de rollo de cocina, ollas de yogur, cajas de huevos, etc.</w:t>
      </w:r>
    </w:p>
    <w:p w14:paraId="6CEE9F9F" w14:textId="77777777" w:rsidR="005157C7" w:rsidRPr="005157C7" w:rsidRDefault="005157C7" w:rsidP="00002A77">
      <w:pPr>
        <w:rPr>
          <w:sz w:val="24"/>
          <w:szCs w:val="24"/>
          <w:lang w:val="es-ES"/>
        </w:rPr>
      </w:pPr>
      <w:r>
        <w:rPr>
          <w:sz w:val="24"/>
          <w:szCs w:val="24"/>
          <w:lang w:val="es"/>
        </w:rPr>
        <w:t>Cajas grandes y vacías son muy divertidas para el juego imaginativo.</w:t>
      </w:r>
    </w:p>
    <w:p w14:paraId="196E8AAE" w14:textId="686F8F15" w:rsidR="005157C7" w:rsidRPr="005157C7" w:rsidRDefault="00783FC1" w:rsidP="00002A77">
      <w:pPr>
        <w:rPr>
          <w:sz w:val="24"/>
          <w:szCs w:val="24"/>
          <w:lang w:val="es-ES"/>
        </w:rPr>
      </w:pPr>
      <w:r>
        <w:rPr>
          <w:sz w:val="24"/>
          <w:szCs w:val="24"/>
          <w:lang w:val="es"/>
        </w:rPr>
        <w:t>Masa para jugar</w:t>
      </w:r>
      <w:r w:rsidR="005157C7">
        <w:rPr>
          <w:sz w:val="24"/>
          <w:szCs w:val="24"/>
          <w:lang w:val="es"/>
        </w:rPr>
        <w:t xml:space="preserve"> – receta en la última página.</w:t>
      </w:r>
    </w:p>
    <w:p w14:paraId="40CAE8B0" w14:textId="77777777" w:rsidR="005157C7" w:rsidRPr="005157C7" w:rsidRDefault="005157C7" w:rsidP="00002A77">
      <w:pPr>
        <w:rPr>
          <w:sz w:val="24"/>
          <w:szCs w:val="24"/>
          <w:lang w:val="es-ES"/>
        </w:rPr>
      </w:pPr>
      <w:r>
        <w:rPr>
          <w:sz w:val="24"/>
          <w:szCs w:val="24"/>
          <w:lang w:val="es"/>
        </w:rPr>
        <w:t>Tienda de campaña / guarida hecha de sábanas / toallas / mantas, etc. – dentro o fuera.</w:t>
      </w:r>
    </w:p>
    <w:p w14:paraId="434D799C" w14:textId="77777777" w:rsidR="005157C7" w:rsidRPr="005157C7" w:rsidRDefault="005157C7" w:rsidP="00002A77">
      <w:pPr>
        <w:rPr>
          <w:sz w:val="24"/>
          <w:szCs w:val="24"/>
          <w:lang w:val="es-ES"/>
        </w:rPr>
      </w:pPr>
      <w:r>
        <w:rPr>
          <w:sz w:val="24"/>
          <w:szCs w:val="24"/>
          <w:lang w:val="es"/>
        </w:rPr>
        <w:t>Agua y recipientes.</w:t>
      </w:r>
    </w:p>
    <w:p w14:paraId="0E3F2F11" w14:textId="77777777" w:rsidR="005157C7" w:rsidRPr="005157C7" w:rsidRDefault="005157C7" w:rsidP="00002A77">
      <w:pPr>
        <w:rPr>
          <w:sz w:val="24"/>
          <w:szCs w:val="24"/>
          <w:lang w:val="es-ES"/>
        </w:rPr>
      </w:pPr>
      <w:r>
        <w:rPr>
          <w:sz w:val="24"/>
          <w:szCs w:val="24"/>
          <w:lang w:val="es"/>
        </w:rPr>
        <w:t>Agua y cepillo en superficies exteriores.</w:t>
      </w:r>
    </w:p>
    <w:p w14:paraId="28FD470A" w14:textId="77777777" w:rsidR="005157C7" w:rsidRPr="005157C7" w:rsidRDefault="005157C7" w:rsidP="00002A77">
      <w:pPr>
        <w:rPr>
          <w:sz w:val="24"/>
          <w:szCs w:val="24"/>
          <w:lang w:val="es-ES"/>
        </w:rPr>
      </w:pPr>
      <w:r>
        <w:rPr>
          <w:sz w:val="24"/>
          <w:szCs w:val="24"/>
          <w:lang w:val="es"/>
        </w:rPr>
        <w:t>Tiza.</w:t>
      </w:r>
    </w:p>
    <w:p w14:paraId="179B1663" w14:textId="77777777" w:rsidR="005157C7" w:rsidRPr="005157C7" w:rsidRDefault="005157C7" w:rsidP="00002A77">
      <w:pPr>
        <w:rPr>
          <w:sz w:val="24"/>
          <w:szCs w:val="24"/>
          <w:lang w:val="es-ES"/>
        </w:rPr>
      </w:pPr>
      <w:r>
        <w:rPr>
          <w:sz w:val="24"/>
          <w:szCs w:val="24"/>
          <w:lang w:val="es"/>
        </w:rPr>
        <w:t>Burbujas – receta al final.</w:t>
      </w:r>
    </w:p>
    <w:p w14:paraId="33B69FF1" w14:textId="77777777" w:rsidR="005157C7" w:rsidRPr="005157C7" w:rsidRDefault="005157C7" w:rsidP="00002A77">
      <w:pPr>
        <w:rPr>
          <w:sz w:val="24"/>
          <w:szCs w:val="24"/>
          <w:lang w:val="es-ES"/>
        </w:rPr>
      </w:pPr>
      <w:r>
        <w:rPr>
          <w:sz w:val="24"/>
          <w:szCs w:val="24"/>
          <w:lang w:val="es"/>
        </w:rPr>
        <w:t>Juegos de pelota / jugar.</w:t>
      </w:r>
    </w:p>
    <w:p w14:paraId="0022C170" w14:textId="77777777" w:rsidR="005157C7" w:rsidRPr="005157C7" w:rsidRDefault="005157C7" w:rsidP="00002A77">
      <w:pPr>
        <w:rPr>
          <w:sz w:val="24"/>
          <w:szCs w:val="24"/>
          <w:lang w:val="es-ES"/>
        </w:rPr>
      </w:pPr>
      <w:r>
        <w:rPr>
          <w:sz w:val="24"/>
          <w:szCs w:val="24"/>
          <w:lang w:val="es"/>
        </w:rPr>
        <w:t>Juego de barro.</w:t>
      </w:r>
    </w:p>
    <w:p w14:paraId="506393D8" w14:textId="77777777" w:rsidR="005157C7" w:rsidRPr="005157C7" w:rsidRDefault="005157C7" w:rsidP="00002A77">
      <w:pPr>
        <w:rPr>
          <w:sz w:val="24"/>
          <w:szCs w:val="24"/>
          <w:lang w:val="es-ES"/>
        </w:rPr>
      </w:pPr>
      <w:r>
        <w:rPr>
          <w:sz w:val="24"/>
          <w:szCs w:val="24"/>
          <w:lang w:val="es"/>
        </w:rPr>
        <w:t>Carrera de obstáculos – dentro o fuera.</w:t>
      </w:r>
    </w:p>
    <w:p w14:paraId="172B9B1E" w14:textId="77777777" w:rsidR="005157C7" w:rsidRPr="005157C7" w:rsidRDefault="005157C7" w:rsidP="00002A77">
      <w:pPr>
        <w:rPr>
          <w:sz w:val="24"/>
          <w:szCs w:val="24"/>
          <w:lang w:val="es-ES"/>
        </w:rPr>
      </w:pPr>
      <w:r>
        <w:rPr>
          <w:sz w:val="24"/>
          <w:szCs w:val="24"/>
          <w:lang w:val="es"/>
        </w:rPr>
        <w:t>Escondite.</w:t>
      </w:r>
    </w:p>
    <w:p w14:paraId="7EEA80FF" w14:textId="129361C7" w:rsidR="005157C7" w:rsidRPr="005157C7" w:rsidRDefault="00935DB4" w:rsidP="00002A77">
      <w:pPr>
        <w:rPr>
          <w:sz w:val="24"/>
          <w:szCs w:val="24"/>
          <w:lang w:val="es-ES"/>
        </w:rPr>
      </w:pPr>
      <w:r>
        <w:rPr>
          <w:sz w:val="24"/>
          <w:szCs w:val="24"/>
          <w:lang w:val="es"/>
        </w:rPr>
        <w:t>Simón</w:t>
      </w:r>
      <w:r w:rsidR="005157C7">
        <w:rPr>
          <w:sz w:val="24"/>
          <w:szCs w:val="24"/>
          <w:lang w:val="es"/>
        </w:rPr>
        <w:t xml:space="preserve"> dice.</w:t>
      </w:r>
    </w:p>
    <w:p w14:paraId="0563B233" w14:textId="77777777" w:rsidR="005157C7" w:rsidRPr="005157C7" w:rsidRDefault="005157C7" w:rsidP="00002A77">
      <w:pPr>
        <w:rPr>
          <w:sz w:val="24"/>
          <w:szCs w:val="24"/>
          <w:lang w:val="es-ES"/>
        </w:rPr>
      </w:pPr>
      <w:r>
        <w:rPr>
          <w:sz w:val="24"/>
          <w:szCs w:val="24"/>
          <w:lang w:val="es"/>
        </w:rPr>
        <w:t>Compras – utilizar artículos de armarios de cocina y monedas. Toma turnos para ser el tendero.</w:t>
      </w:r>
    </w:p>
    <w:p w14:paraId="5CB7EFDE" w14:textId="77777777" w:rsidR="005157C7" w:rsidRPr="005157C7" w:rsidRDefault="005157C7" w:rsidP="00002A77">
      <w:pPr>
        <w:rPr>
          <w:sz w:val="24"/>
          <w:szCs w:val="24"/>
          <w:lang w:val="es-ES"/>
        </w:rPr>
      </w:pPr>
      <w:r>
        <w:rPr>
          <w:sz w:val="24"/>
          <w:szCs w:val="24"/>
          <w:lang w:val="es"/>
        </w:rPr>
        <w:t>Papel de lija y madera.</w:t>
      </w:r>
    </w:p>
    <w:p w14:paraId="177A1156" w14:textId="77777777" w:rsidR="005157C7" w:rsidRPr="005157C7" w:rsidRDefault="005157C7" w:rsidP="00002A77">
      <w:pPr>
        <w:rPr>
          <w:sz w:val="24"/>
          <w:szCs w:val="24"/>
          <w:lang w:val="es-ES"/>
        </w:rPr>
      </w:pPr>
      <w:r>
        <w:rPr>
          <w:sz w:val="24"/>
          <w:szCs w:val="24"/>
          <w:lang w:val="es"/>
        </w:rPr>
        <w:t>Cultivo de hierbas / plantas / flores de semillas - utilizar ollas de yogur viejas / tubos de rollo de inodoro, etc.</w:t>
      </w:r>
    </w:p>
    <w:p w14:paraId="40F7C31E" w14:textId="77777777" w:rsidR="005157C7" w:rsidRPr="005157C7" w:rsidRDefault="005157C7" w:rsidP="00002A77">
      <w:pPr>
        <w:rPr>
          <w:sz w:val="24"/>
          <w:szCs w:val="24"/>
          <w:lang w:val="es-ES"/>
        </w:rPr>
      </w:pPr>
      <w:r>
        <w:rPr>
          <w:sz w:val="24"/>
          <w:szCs w:val="24"/>
          <w:lang w:val="es"/>
        </w:rPr>
        <w:t>Picnics – fuera o dentro.</w:t>
      </w:r>
    </w:p>
    <w:p w14:paraId="7C053C8C" w14:textId="77777777" w:rsidR="005157C7" w:rsidRPr="005157C7" w:rsidRDefault="005157C7" w:rsidP="00002A77">
      <w:pPr>
        <w:rPr>
          <w:sz w:val="24"/>
          <w:szCs w:val="24"/>
          <w:lang w:val="es-ES"/>
        </w:rPr>
      </w:pPr>
      <w:r>
        <w:rPr>
          <w:sz w:val="24"/>
          <w:szCs w:val="24"/>
          <w:lang w:val="es"/>
        </w:rPr>
        <w:t>I-Spy - usando el primer idioma. Utilice el sonido con el que comienza la palabra, no el nombre de la letra.</w:t>
      </w:r>
    </w:p>
    <w:p w14:paraId="6FF0C137" w14:textId="77777777" w:rsidR="005157C7" w:rsidRPr="005157C7" w:rsidRDefault="005157C7" w:rsidP="00002A77">
      <w:pPr>
        <w:rPr>
          <w:sz w:val="24"/>
          <w:szCs w:val="24"/>
          <w:lang w:val="es-ES"/>
        </w:rPr>
      </w:pPr>
      <w:r>
        <w:rPr>
          <w:sz w:val="24"/>
          <w:szCs w:val="24"/>
          <w:lang w:val="es"/>
        </w:rPr>
        <w:t>Ayudar en casa: cocinar, ordenar, clasificar el lavado, poner la mesa, lavar platos, etc.</w:t>
      </w:r>
    </w:p>
    <w:p w14:paraId="02314CA7" w14:textId="77777777" w:rsidR="005157C7" w:rsidRPr="005157C7" w:rsidRDefault="005157C7" w:rsidP="00002A77">
      <w:pPr>
        <w:rPr>
          <w:sz w:val="24"/>
          <w:szCs w:val="24"/>
          <w:lang w:val="es-ES"/>
        </w:rPr>
      </w:pPr>
      <w:r>
        <w:rPr>
          <w:sz w:val="24"/>
          <w:szCs w:val="24"/>
          <w:lang w:val="es"/>
        </w:rPr>
        <w:t>Hornear.</w:t>
      </w:r>
    </w:p>
    <w:p w14:paraId="385644E9" w14:textId="77777777" w:rsidR="005157C7" w:rsidRPr="005157C7" w:rsidRDefault="005157C7" w:rsidP="00002A77">
      <w:pPr>
        <w:rPr>
          <w:sz w:val="24"/>
          <w:szCs w:val="24"/>
          <w:lang w:val="es-ES"/>
        </w:rPr>
      </w:pPr>
      <w:r>
        <w:rPr>
          <w:sz w:val="24"/>
          <w:szCs w:val="24"/>
          <w:lang w:val="es"/>
        </w:rPr>
        <w:t>Historias – de un libro, o inventado – en el primer idioma.</w:t>
      </w:r>
    </w:p>
    <w:p w14:paraId="609E78DC" w14:textId="77777777" w:rsidR="005157C7" w:rsidRPr="005157C7" w:rsidRDefault="005157C7" w:rsidP="00002A77">
      <w:pPr>
        <w:rPr>
          <w:sz w:val="24"/>
          <w:szCs w:val="24"/>
          <w:lang w:val="es-ES"/>
        </w:rPr>
      </w:pPr>
      <w:r>
        <w:rPr>
          <w:sz w:val="24"/>
          <w:szCs w:val="24"/>
          <w:lang w:val="es"/>
        </w:rPr>
        <w:t>Canciones y rimas – en primer idioma. O inventar rimas y canciones tontas.</w:t>
      </w:r>
    </w:p>
    <w:p w14:paraId="3A8F7513" w14:textId="77777777" w:rsidR="005157C7" w:rsidRPr="005157C7" w:rsidRDefault="005157C7" w:rsidP="00002A77">
      <w:pPr>
        <w:rPr>
          <w:sz w:val="24"/>
          <w:szCs w:val="24"/>
          <w:lang w:val="es-ES"/>
        </w:rPr>
      </w:pPr>
      <w:r>
        <w:rPr>
          <w:sz w:val="24"/>
          <w:szCs w:val="24"/>
          <w:lang w:val="es"/>
        </w:rPr>
        <w:lastRenderedPageBreak/>
        <w:t>Baile.</w:t>
      </w:r>
    </w:p>
    <w:p w14:paraId="2C8B3BFC" w14:textId="77777777" w:rsidR="005157C7" w:rsidRPr="005157C7" w:rsidRDefault="005157C7" w:rsidP="00002A77">
      <w:pPr>
        <w:rPr>
          <w:sz w:val="24"/>
          <w:szCs w:val="24"/>
          <w:lang w:val="es-ES"/>
        </w:rPr>
      </w:pPr>
      <w:r>
        <w:rPr>
          <w:sz w:val="24"/>
          <w:szCs w:val="24"/>
          <w:lang w:val="es"/>
        </w:rPr>
        <w:t>Juegos de conteo – cuántos coches rojos / puertas azules / pájaros / flores rosas / manzanas, etc.</w:t>
      </w:r>
    </w:p>
    <w:p w14:paraId="74890377" w14:textId="77777777" w:rsidR="005157C7" w:rsidRPr="005157C7" w:rsidRDefault="005157C7" w:rsidP="00002A77">
      <w:pPr>
        <w:rPr>
          <w:sz w:val="24"/>
          <w:szCs w:val="24"/>
          <w:lang w:val="es-ES"/>
        </w:rPr>
      </w:pPr>
      <w:r>
        <w:rPr>
          <w:sz w:val="24"/>
          <w:szCs w:val="24"/>
          <w:lang w:val="es"/>
        </w:rPr>
        <w:t>Dibujo, pintura, collage, corte y pegado.</w:t>
      </w:r>
    </w:p>
    <w:p w14:paraId="4756F307" w14:textId="77777777" w:rsidR="005157C7" w:rsidRPr="005157C7" w:rsidRDefault="005157C7" w:rsidP="00002A77">
      <w:pPr>
        <w:rPr>
          <w:sz w:val="24"/>
          <w:szCs w:val="24"/>
          <w:lang w:val="es-ES"/>
        </w:rPr>
      </w:pPr>
      <w:r>
        <w:rPr>
          <w:sz w:val="24"/>
          <w:szCs w:val="24"/>
          <w:lang w:val="es"/>
        </w:rPr>
        <w:t>Vestirse: use ropa y zapatos viejos de sus hermanos mayores o de sus padres.</w:t>
      </w:r>
    </w:p>
    <w:p w14:paraId="6DB624B0" w14:textId="6007D145" w:rsidR="005157C7" w:rsidRPr="005157C7" w:rsidRDefault="005157C7" w:rsidP="00002A77">
      <w:pPr>
        <w:rPr>
          <w:sz w:val="24"/>
          <w:szCs w:val="24"/>
          <w:lang w:val="es-ES"/>
        </w:rPr>
      </w:pPr>
      <w:r>
        <w:rPr>
          <w:sz w:val="24"/>
          <w:szCs w:val="24"/>
          <w:lang w:val="es"/>
        </w:rPr>
        <w:t xml:space="preserve">Juego de roles usando </w:t>
      </w:r>
      <w:r w:rsidR="00B775D0">
        <w:rPr>
          <w:sz w:val="24"/>
          <w:szCs w:val="24"/>
          <w:lang w:val="es"/>
        </w:rPr>
        <w:t>osos de peluche</w:t>
      </w:r>
      <w:r>
        <w:rPr>
          <w:sz w:val="24"/>
          <w:szCs w:val="24"/>
          <w:lang w:val="es"/>
        </w:rPr>
        <w:t>.</w:t>
      </w:r>
    </w:p>
    <w:p w14:paraId="1235B0D7" w14:textId="77777777" w:rsidR="009C2371" w:rsidRDefault="005157C7" w:rsidP="009C2371">
      <w:pPr>
        <w:rPr>
          <w:sz w:val="24"/>
          <w:szCs w:val="24"/>
          <w:lang w:val="es"/>
        </w:rPr>
      </w:pPr>
      <w:r>
        <w:rPr>
          <w:sz w:val="24"/>
          <w:szCs w:val="24"/>
          <w:lang w:val="es"/>
        </w:rPr>
        <w:t>Juegos de mesa, juegos de cartas, juegos de t</w:t>
      </w:r>
      <w:r w:rsidR="00B775D0">
        <w:rPr>
          <w:sz w:val="24"/>
          <w:szCs w:val="24"/>
          <w:lang w:val="es"/>
        </w:rPr>
        <w:t xml:space="preserve">omar </w:t>
      </w:r>
      <w:r w:rsidR="00935DB4">
        <w:rPr>
          <w:sz w:val="24"/>
          <w:szCs w:val="24"/>
          <w:lang w:val="es"/>
        </w:rPr>
        <w:t>turnos,</w:t>
      </w:r>
      <w:r w:rsidR="00B775D0">
        <w:rPr>
          <w:sz w:val="24"/>
          <w:szCs w:val="24"/>
          <w:lang w:val="es"/>
        </w:rPr>
        <w:t xml:space="preserve"> </w:t>
      </w:r>
      <w:r>
        <w:rPr>
          <w:sz w:val="24"/>
          <w:szCs w:val="24"/>
          <w:lang w:val="es"/>
        </w:rPr>
        <w:t xml:space="preserve">por ejemplo, dominó, Jenga, "Fui al </w:t>
      </w:r>
      <w:r w:rsidR="009C2371">
        <w:rPr>
          <w:sz w:val="24"/>
          <w:szCs w:val="24"/>
          <w:lang w:val="es"/>
        </w:rPr>
        <w:t>mercado", lotería, etc.</w:t>
      </w:r>
    </w:p>
    <w:p w14:paraId="0AC45829" w14:textId="65F20EFB" w:rsidR="009C2371" w:rsidRPr="009C2371" w:rsidRDefault="009C2371" w:rsidP="009C2371">
      <w:pPr>
        <w:rPr>
          <w:sz w:val="24"/>
          <w:szCs w:val="24"/>
          <w:lang w:val="es"/>
        </w:rPr>
      </w:pPr>
      <w:r>
        <w:rPr>
          <w:b/>
          <w:bCs/>
          <w:sz w:val="24"/>
          <w:szCs w:val="24"/>
          <w:lang w:val="es"/>
        </w:rPr>
        <w:t>Sitios web útiles:</w:t>
      </w:r>
    </w:p>
    <w:p w14:paraId="2976C0B6" w14:textId="77777777" w:rsidR="009C2371" w:rsidRPr="00DC7326" w:rsidRDefault="00D51828" w:rsidP="009C2371">
      <w:pPr>
        <w:spacing w:after="0"/>
        <w:rPr>
          <w:sz w:val="24"/>
          <w:szCs w:val="24"/>
          <w:lang w:val="es-ES"/>
        </w:rPr>
      </w:pPr>
      <w:hyperlink r:id="rId8" w:history="1">
        <w:r w:rsidR="009C2371" w:rsidRPr="00F52A59">
          <w:rPr>
            <w:rStyle w:val="Hyperlink"/>
            <w:sz w:val="24"/>
            <w:szCs w:val="24"/>
            <w:lang w:val="es"/>
          </w:rPr>
          <w:t>https://www.youtube.com/user/SuperSimpleSongs</w:t>
        </w:r>
      </w:hyperlink>
      <w:r w:rsidR="009C2371" w:rsidRPr="00F52A59">
        <w:rPr>
          <w:sz w:val="24"/>
          <w:szCs w:val="24"/>
          <w:lang w:val="es"/>
        </w:rPr>
        <w:t xml:space="preserve"> - canciones y rimas disponibles en diferentes idiomas.</w:t>
      </w:r>
    </w:p>
    <w:p w14:paraId="4BCBD936" w14:textId="77777777" w:rsidR="009C2371" w:rsidRPr="00DC7326" w:rsidRDefault="009C2371" w:rsidP="009C2371">
      <w:pPr>
        <w:spacing w:after="0" w:line="240" w:lineRule="auto"/>
        <w:rPr>
          <w:rFonts w:ascii="Arial" w:eastAsia="Times New Roman" w:hAnsi="Arial" w:cs="Times New Roman"/>
          <w:sz w:val="24"/>
          <w:szCs w:val="20"/>
          <w:lang w:val="es-ES" w:eastAsia="en-GB"/>
        </w:rPr>
      </w:pPr>
    </w:p>
    <w:p w14:paraId="6658D750" w14:textId="77777777" w:rsidR="009C2371" w:rsidRPr="00DC7326" w:rsidRDefault="009C2371" w:rsidP="009C2371">
      <w:pPr>
        <w:spacing w:after="0" w:line="240" w:lineRule="auto"/>
        <w:rPr>
          <w:rFonts w:eastAsia="Times New Roman" w:cstheme="minorHAnsi"/>
          <w:sz w:val="24"/>
          <w:szCs w:val="20"/>
          <w:lang w:val="es-ES" w:eastAsia="en-GB"/>
        </w:rPr>
      </w:pPr>
      <w:proofErr w:type="spellStart"/>
      <w:r w:rsidRPr="00F52A59">
        <w:rPr>
          <w:color w:val="0033CC"/>
          <w:sz w:val="24"/>
          <w:szCs w:val="20"/>
          <w:lang w:val="es"/>
        </w:rPr>
        <w:t>Youtube</w:t>
      </w:r>
      <w:proofErr w:type="spellEnd"/>
      <w:r w:rsidRPr="00F52A59">
        <w:rPr>
          <w:color w:val="0033CC"/>
          <w:sz w:val="24"/>
          <w:szCs w:val="20"/>
          <w:lang w:val="es"/>
        </w:rPr>
        <w:t xml:space="preserve"> – El entrenador de cuerpo 5 Minutos Movimiento – </w:t>
      </w:r>
      <w:r w:rsidRPr="00F52A59">
        <w:rPr>
          <w:sz w:val="24"/>
          <w:szCs w:val="20"/>
          <w:lang w:val="es"/>
        </w:rPr>
        <w:t xml:space="preserve">5 </w:t>
      </w:r>
      <w:r>
        <w:rPr>
          <w:lang w:val="es"/>
        </w:rPr>
        <w:t xml:space="preserve">entrenamientos de </w:t>
      </w:r>
      <w:r>
        <w:rPr>
          <w:sz w:val="24"/>
          <w:szCs w:val="20"/>
          <w:lang w:val="es"/>
        </w:rPr>
        <w:t>actividad minuto para los niños más pequeños.</w:t>
      </w:r>
    </w:p>
    <w:p w14:paraId="79490B13" w14:textId="77777777" w:rsidR="009C2371" w:rsidRPr="00DC7326" w:rsidRDefault="009C2371" w:rsidP="009C2371">
      <w:pPr>
        <w:spacing w:after="0" w:line="240" w:lineRule="auto"/>
        <w:rPr>
          <w:rFonts w:eastAsia="Times New Roman" w:cstheme="minorHAnsi"/>
          <w:sz w:val="24"/>
          <w:szCs w:val="20"/>
          <w:lang w:val="es-ES" w:eastAsia="en-GB"/>
        </w:rPr>
      </w:pPr>
    </w:p>
    <w:p w14:paraId="023AD124" w14:textId="77777777" w:rsidR="009C2371" w:rsidRPr="00DC7326" w:rsidRDefault="002B15A9" w:rsidP="009C2371">
      <w:pPr>
        <w:spacing w:after="0" w:line="240" w:lineRule="auto"/>
        <w:rPr>
          <w:rFonts w:eastAsia="Times New Roman" w:cstheme="minorHAnsi"/>
          <w:sz w:val="24"/>
          <w:szCs w:val="20"/>
          <w:lang w:val="es-ES" w:eastAsia="en-GB"/>
        </w:rPr>
      </w:pPr>
      <w:hyperlink r:id="rId9" w:history="1">
        <w:r w:rsidR="009C2371" w:rsidRPr="00EB3BCC">
          <w:rPr>
            <w:rStyle w:val="Hyperlink"/>
            <w:sz w:val="24"/>
            <w:szCs w:val="20"/>
            <w:lang w:val="es"/>
          </w:rPr>
          <w:t xml:space="preserve">https://www.ealhub.co.uk/video-stories/ - </w:t>
        </w:r>
        <w:r w:rsidR="009C2371" w:rsidRPr="00200E54">
          <w:rPr>
            <w:rStyle w:val="Hyperlink"/>
            <w:color w:val="auto"/>
            <w:sz w:val="24"/>
            <w:szCs w:val="20"/>
            <w:u w:val="none"/>
            <w:lang w:val="es"/>
          </w:rPr>
          <w:t>Historias de</w:t>
        </w:r>
      </w:hyperlink>
      <w:r w:rsidR="009C2371">
        <w:rPr>
          <w:sz w:val="24"/>
          <w:szCs w:val="20"/>
          <w:lang w:val="es"/>
        </w:rPr>
        <w:t xml:space="preserve"> vídeo, en inglés.</w:t>
      </w:r>
    </w:p>
    <w:p w14:paraId="257601A9" w14:textId="77777777" w:rsidR="009C2371" w:rsidRPr="00DC7326" w:rsidRDefault="009C2371" w:rsidP="009C2371">
      <w:pPr>
        <w:spacing w:after="0" w:line="240" w:lineRule="auto"/>
        <w:rPr>
          <w:rFonts w:eastAsia="Times New Roman" w:cstheme="minorHAnsi"/>
          <w:sz w:val="24"/>
          <w:szCs w:val="20"/>
          <w:lang w:val="es-ES" w:eastAsia="en-GB"/>
        </w:rPr>
      </w:pPr>
    </w:p>
    <w:p w14:paraId="3B2A70FC" w14:textId="77777777" w:rsidR="009C2371" w:rsidRPr="00DC7326" w:rsidRDefault="002B15A9" w:rsidP="009C2371">
      <w:pPr>
        <w:spacing w:after="0" w:line="240" w:lineRule="auto"/>
        <w:rPr>
          <w:rFonts w:eastAsia="Times New Roman" w:cstheme="minorHAnsi"/>
          <w:sz w:val="24"/>
          <w:szCs w:val="20"/>
          <w:lang w:val="es-ES" w:eastAsia="en-GB"/>
        </w:rPr>
      </w:pPr>
      <w:hyperlink r:id="rId10" w:history="1">
        <w:r w:rsidR="009C2371" w:rsidRPr="00EB3BCC">
          <w:rPr>
            <w:rStyle w:val="Hyperlink"/>
            <w:sz w:val="24"/>
            <w:szCs w:val="20"/>
            <w:lang w:val="es"/>
          </w:rPr>
          <w:t>https://www.parentclub.scot/child</w:t>
        </w:r>
      </w:hyperlink>
      <w:r w:rsidR="009C2371">
        <w:rPr>
          <w:sz w:val="24"/>
          <w:szCs w:val="20"/>
          <w:lang w:val="es"/>
        </w:rPr>
        <w:t xml:space="preserve"> - Mucha información e ideas útiles, en inglés.</w:t>
      </w:r>
    </w:p>
    <w:p w14:paraId="663D540D" w14:textId="77777777" w:rsidR="009C2371" w:rsidRPr="00DC7326" w:rsidRDefault="009C2371" w:rsidP="009C2371">
      <w:pPr>
        <w:spacing w:after="0" w:line="240" w:lineRule="auto"/>
        <w:rPr>
          <w:rFonts w:eastAsia="Times New Roman" w:cstheme="minorHAnsi"/>
          <w:sz w:val="24"/>
          <w:szCs w:val="20"/>
          <w:lang w:val="es-ES" w:eastAsia="en-GB"/>
        </w:rPr>
      </w:pPr>
    </w:p>
    <w:p w14:paraId="59CE7520" w14:textId="77777777" w:rsidR="009C2371" w:rsidRPr="00DC7326" w:rsidRDefault="002B15A9" w:rsidP="009C2371">
      <w:pPr>
        <w:spacing w:after="0" w:line="240" w:lineRule="auto"/>
        <w:rPr>
          <w:rFonts w:eastAsia="Times New Roman" w:cstheme="minorHAnsi"/>
          <w:sz w:val="24"/>
          <w:szCs w:val="20"/>
          <w:lang w:val="es-ES" w:eastAsia="en-GB"/>
        </w:rPr>
      </w:pPr>
      <w:hyperlink r:id="rId11" w:history="1">
        <w:r w:rsidR="009C2371" w:rsidRPr="00EB3BCC">
          <w:rPr>
            <w:rStyle w:val="Hyperlink"/>
            <w:sz w:val="24"/>
            <w:szCs w:val="20"/>
            <w:lang w:val="es"/>
          </w:rPr>
          <w:t>https://learnenglishkids.britishcouncil.org/</w:t>
        </w:r>
      </w:hyperlink>
      <w:r w:rsidR="009C2371">
        <w:rPr>
          <w:sz w:val="24"/>
          <w:szCs w:val="20"/>
          <w:lang w:val="es"/>
        </w:rPr>
        <w:t xml:space="preserve"> - Juegos y actividades para niños que aprenden inglés.</w:t>
      </w:r>
    </w:p>
    <w:p w14:paraId="4DCD1932" w14:textId="504C673C" w:rsidR="003B08A9" w:rsidRPr="009C2371" w:rsidRDefault="003B08A9" w:rsidP="00956271">
      <w:pPr>
        <w:spacing w:after="0" w:line="240" w:lineRule="auto"/>
        <w:rPr>
          <w:rFonts w:eastAsia="Times New Roman" w:cstheme="minorHAnsi"/>
          <w:sz w:val="24"/>
          <w:szCs w:val="20"/>
          <w:lang w:val="es" w:eastAsia="en-GB"/>
        </w:rPr>
      </w:pPr>
    </w:p>
    <w:p w14:paraId="50CC3DEC" w14:textId="577722DF" w:rsidR="00143927" w:rsidRPr="00143927" w:rsidRDefault="00143927" w:rsidP="002737FE">
      <w:pPr>
        <w:shd w:val="clear" w:color="auto" w:fill="FFFFFF"/>
        <w:spacing w:after="0" w:line="240" w:lineRule="auto"/>
        <w:outlineLvl w:val="1"/>
        <w:rPr>
          <w:rFonts w:ascii="Georgia" w:eastAsia="Times New Roman" w:hAnsi="Georgia" w:cs="Arial"/>
          <w:b/>
          <w:color w:val="333333"/>
          <w:sz w:val="39"/>
          <w:szCs w:val="39"/>
          <w:lang w:val="es-ES" w:eastAsia="en-GB"/>
        </w:rPr>
      </w:pPr>
      <w:r w:rsidRPr="00A45FA3">
        <w:rPr>
          <w:b/>
          <w:color w:val="333333"/>
          <w:sz w:val="28"/>
          <w:szCs w:val="28"/>
          <w:u w:val="single"/>
          <w:lang w:val="es" w:eastAsia="en-GB"/>
        </w:rPr>
        <w:t>Mezcla de</w:t>
      </w:r>
      <w:r w:rsidRPr="00A45FA3">
        <w:rPr>
          <w:b/>
          <w:bCs/>
          <w:color w:val="333333"/>
          <w:sz w:val="28"/>
          <w:szCs w:val="28"/>
          <w:u w:val="single"/>
          <w:lang w:val="es" w:eastAsia="en-GB"/>
        </w:rPr>
        <w:t xml:space="preserve"> burbujas</w:t>
      </w:r>
      <w:r w:rsidRPr="000E50A1">
        <w:rPr>
          <w:b/>
          <w:bCs/>
          <w:color w:val="333333"/>
          <w:sz w:val="23"/>
          <w:szCs w:val="23"/>
          <w:lang w:val="es" w:eastAsia="en-GB"/>
        </w:rPr>
        <w:t xml:space="preserve"> </w:t>
      </w:r>
      <w:r w:rsidR="001F1BDF">
        <w:rPr>
          <w:b/>
          <w:bCs/>
          <w:color w:val="333333"/>
          <w:sz w:val="23"/>
          <w:szCs w:val="23"/>
          <w:lang w:val="es" w:eastAsia="en-GB"/>
        </w:rPr>
        <w:t xml:space="preserve">      </w:t>
      </w:r>
      <w:r w:rsidR="00935DB4" w:rsidRPr="000E50A1">
        <w:rPr>
          <w:b/>
          <w:bCs/>
          <w:color w:val="333333"/>
          <w:sz w:val="23"/>
          <w:szCs w:val="23"/>
          <w:lang w:val="es" w:eastAsia="en-GB"/>
        </w:rPr>
        <w:t>Hace</w:t>
      </w:r>
      <w:r w:rsidR="00935DB4">
        <w:rPr>
          <w:lang w:val="es"/>
        </w:rPr>
        <w:t xml:space="preserve"> </w:t>
      </w:r>
      <w:r w:rsidR="00935DB4">
        <w:rPr>
          <w:color w:val="333333"/>
          <w:sz w:val="23"/>
          <w:szCs w:val="23"/>
          <w:lang w:val="es" w:eastAsia="en-GB"/>
        </w:rPr>
        <w:t xml:space="preserve">350ml </w:t>
      </w:r>
      <w:r w:rsidR="001F1BDF">
        <w:rPr>
          <w:color w:val="333333"/>
          <w:sz w:val="23"/>
          <w:szCs w:val="23"/>
          <w:lang w:val="es" w:eastAsia="en-GB"/>
        </w:rPr>
        <w:t xml:space="preserve">    </w:t>
      </w:r>
      <w:r w:rsidR="001F1BDF" w:rsidRPr="001F1BDF">
        <w:rPr>
          <w:b/>
          <w:bCs/>
          <w:lang w:val="es"/>
        </w:rPr>
        <w:t>Preparación</w:t>
      </w:r>
      <w:r w:rsidRPr="000E50A1">
        <w:rPr>
          <w:b/>
          <w:bCs/>
          <w:color w:val="333333"/>
          <w:sz w:val="23"/>
          <w:szCs w:val="23"/>
          <w:lang w:val="es" w:eastAsia="en-GB"/>
        </w:rPr>
        <w:t xml:space="preserve"> </w:t>
      </w:r>
      <w:r>
        <w:rPr>
          <w:lang w:val="es"/>
        </w:rPr>
        <w:t xml:space="preserve">5 </w:t>
      </w:r>
      <w:r w:rsidRPr="000E50A1">
        <w:rPr>
          <w:color w:val="333333"/>
          <w:sz w:val="23"/>
          <w:szCs w:val="23"/>
          <w:lang w:val="es" w:eastAsia="en-GB"/>
        </w:rPr>
        <w:t>minutos</w:t>
      </w:r>
    </w:p>
    <w:p w14:paraId="46705662" w14:textId="77777777" w:rsidR="00143927" w:rsidRPr="00A45FA3" w:rsidRDefault="00143927" w:rsidP="00143927">
      <w:pPr>
        <w:numPr>
          <w:ilvl w:val="0"/>
          <w:numId w:val="3"/>
        </w:numPr>
        <w:shd w:val="clear" w:color="auto" w:fill="FFFFFF"/>
        <w:spacing w:before="100" w:beforeAutospacing="1" w:after="100" w:afterAutospacing="1" w:line="240" w:lineRule="auto"/>
        <w:ind w:left="300"/>
        <w:rPr>
          <w:rFonts w:ascii="Helvetica" w:eastAsia="Times New Roman" w:hAnsi="Helvetica" w:cs="Arial"/>
          <w:color w:val="333333"/>
          <w:sz w:val="24"/>
          <w:szCs w:val="24"/>
          <w:lang w:val="es-ES" w:eastAsia="en-GB"/>
        </w:rPr>
      </w:pPr>
      <w:r w:rsidRPr="00A45FA3">
        <w:rPr>
          <w:color w:val="333333"/>
          <w:sz w:val="24"/>
          <w:szCs w:val="24"/>
          <w:lang w:val="es" w:eastAsia="en-GB"/>
        </w:rPr>
        <w:t>Líquido de lavado de 50 ml (una parte)</w:t>
      </w:r>
    </w:p>
    <w:p w14:paraId="5EAECAA9" w14:textId="77777777" w:rsidR="00143927" w:rsidRPr="00A45FA3" w:rsidRDefault="00143927" w:rsidP="00143927">
      <w:pPr>
        <w:numPr>
          <w:ilvl w:val="0"/>
          <w:numId w:val="3"/>
        </w:numPr>
        <w:shd w:val="clear" w:color="auto" w:fill="FFFFFF"/>
        <w:spacing w:before="100" w:beforeAutospacing="1" w:after="100" w:afterAutospacing="1" w:line="240" w:lineRule="auto"/>
        <w:ind w:left="300"/>
        <w:rPr>
          <w:rFonts w:ascii="Helvetica" w:eastAsia="Times New Roman" w:hAnsi="Helvetica" w:cs="Arial"/>
          <w:color w:val="333333"/>
          <w:sz w:val="24"/>
          <w:szCs w:val="24"/>
          <w:lang w:val="es-ES" w:eastAsia="en-GB"/>
        </w:rPr>
      </w:pPr>
      <w:r w:rsidRPr="00A45FA3">
        <w:rPr>
          <w:color w:val="333333"/>
          <w:sz w:val="24"/>
          <w:szCs w:val="24"/>
          <w:lang w:val="es" w:eastAsia="en-GB"/>
        </w:rPr>
        <w:t>300ml de agua (seis partes)</w:t>
      </w:r>
    </w:p>
    <w:p w14:paraId="72A1A629" w14:textId="77777777" w:rsidR="00143927" w:rsidRPr="00A45FA3" w:rsidRDefault="00143927" w:rsidP="002737FE">
      <w:pPr>
        <w:shd w:val="clear" w:color="auto" w:fill="FFFFFF"/>
        <w:spacing w:after="120" w:line="240" w:lineRule="auto"/>
        <w:rPr>
          <w:rFonts w:ascii="Helvetica" w:eastAsia="Times New Roman" w:hAnsi="Helvetica" w:cs="Arial"/>
          <w:color w:val="333333"/>
          <w:sz w:val="24"/>
          <w:szCs w:val="24"/>
          <w:lang w:val="es-ES" w:eastAsia="en-GB"/>
        </w:rPr>
      </w:pPr>
      <w:r w:rsidRPr="00A45FA3">
        <w:rPr>
          <w:color w:val="333333"/>
          <w:sz w:val="24"/>
          <w:szCs w:val="24"/>
          <w:lang w:val="es" w:eastAsia="en-GB"/>
        </w:rPr>
        <w:t>1. Mida el líquido de lavado en un recipiente, como un frasco de mermelada o una botella de vidrio.</w:t>
      </w:r>
    </w:p>
    <w:p w14:paraId="3E705AE5" w14:textId="77777777" w:rsidR="00143927" w:rsidRPr="00A45FA3" w:rsidRDefault="00143927" w:rsidP="002737FE">
      <w:pPr>
        <w:shd w:val="clear" w:color="auto" w:fill="FFFFFF"/>
        <w:spacing w:after="120" w:line="240" w:lineRule="auto"/>
        <w:rPr>
          <w:rFonts w:ascii="Helvetica" w:eastAsia="Times New Roman" w:hAnsi="Helvetica" w:cs="Arial"/>
          <w:color w:val="333333"/>
          <w:sz w:val="24"/>
          <w:szCs w:val="24"/>
          <w:lang w:val="es-ES" w:eastAsia="en-GB"/>
        </w:rPr>
      </w:pPr>
      <w:r w:rsidRPr="00A45FA3">
        <w:rPr>
          <w:color w:val="333333"/>
          <w:sz w:val="24"/>
          <w:szCs w:val="24"/>
          <w:lang w:val="es" w:eastAsia="en-GB"/>
        </w:rPr>
        <w:t>2. Añadir lentamente en el agua, teniendo cuidado de no crear demasiadas burbujas en esta etapa.     Revuelva suavemente la mezcla para combinar – un palillo es perfecto para esto.</w:t>
      </w:r>
    </w:p>
    <w:p w14:paraId="775BE186" w14:textId="77777777" w:rsidR="00143927" w:rsidRPr="00A45FA3" w:rsidRDefault="00143927" w:rsidP="002737FE">
      <w:pPr>
        <w:shd w:val="clear" w:color="auto" w:fill="FFFFFF"/>
        <w:spacing w:after="120" w:line="240" w:lineRule="auto"/>
        <w:rPr>
          <w:rFonts w:ascii="Helvetica" w:eastAsia="Times New Roman" w:hAnsi="Helvetica" w:cs="Arial"/>
          <w:color w:val="333333"/>
          <w:sz w:val="24"/>
          <w:szCs w:val="24"/>
          <w:lang w:val="es-ES" w:eastAsia="en-GB"/>
        </w:rPr>
      </w:pPr>
      <w:r w:rsidRPr="00A45FA3">
        <w:rPr>
          <w:color w:val="333333"/>
          <w:sz w:val="24"/>
          <w:szCs w:val="24"/>
          <w:lang w:val="es" w:eastAsia="en-GB"/>
        </w:rPr>
        <w:t>3. Si puede, deje reposar la mezcla de burbujas antes de usarla, ya que hará que sus burbujas sean aún mejores.</w:t>
      </w:r>
    </w:p>
    <w:p w14:paraId="1AE7C5D2" w14:textId="77777777" w:rsidR="00143927" w:rsidRPr="00A45FA3" w:rsidRDefault="00143927" w:rsidP="002737FE">
      <w:pPr>
        <w:shd w:val="clear" w:color="auto" w:fill="FFFFFF"/>
        <w:spacing w:after="0" w:line="240" w:lineRule="auto"/>
        <w:rPr>
          <w:rFonts w:ascii="Helvetica" w:eastAsia="Times New Roman" w:hAnsi="Helvetica" w:cs="Arial"/>
          <w:color w:val="333333"/>
          <w:sz w:val="24"/>
          <w:szCs w:val="24"/>
          <w:lang w:val="es-ES" w:eastAsia="en-GB"/>
        </w:rPr>
      </w:pPr>
      <w:r w:rsidRPr="00A45FA3">
        <w:rPr>
          <w:color w:val="333333"/>
          <w:sz w:val="24"/>
          <w:szCs w:val="24"/>
          <w:lang w:val="es" w:eastAsia="en-GB"/>
        </w:rPr>
        <w:t>4. Cuando estés listo, ¡sumerge tu varita de burbujas en la mezcla y comienza a soplar burbujas!</w:t>
      </w:r>
    </w:p>
    <w:p w14:paraId="2D8AE4FC" w14:textId="77777777" w:rsidR="00A45FA3" w:rsidRDefault="00A45FA3" w:rsidP="002737FE">
      <w:pPr>
        <w:shd w:val="clear" w:color="auto" w:fill="FFFFFF"/>
        <w:spacing w:after="0" w:line="240" w:lineRule="auto"/>
        <w:outlineLvl w:val="1"/>
        <w:rPr>
          <w:rFonts w:ascii="Helvetica" w:eastAsia="Times New Roman" w:hAnsi="Helvetica" w:cs="Arial"/>
          <w:color w:val="333333"/>
          <w:sz w:val="24"/>
          <w:szCs w:val="24"/>
          <w:lang w:val="es-ES" w:eastAsia="en-GB"/>
        </w:rPr>
      </w:pPr>
    </w:p>
    <w:p w14:paraId="432758AA" w14:textId="70349D7E" w:rsidR="00143927" w:rsidRPr="00143927" w:rsidRDefault="00143927" w:rsidP="002737FE">
      <w:pPr>
        <w:shd w:val="clear" w:color="auto" w:fill="FFFFFF"/>
        <w:spacing w:after="0" w:line="240" w:lineRule="auto"/>
        <w:outlineLvl w:val="1"/>
        <w:rPr>
          <w:rFonts w:ascii="Georgia" w:eastAsia="Times New Roman" w:hAnsi="Georgia" w:cs="Arial"/>
          <w:b/>
          <w:color w:val="333333"/>
          <w:sz w:val="28"/>
          <w:szCs w:val="28"/>
          <w:lang w:val="es-ES" w:eastAsia="en-GB"/>
        </w:rPr>
      </w:pPr>
      <w:r w:rsidRPr="000E50A1">
        <w:rPr>
          <w:b/>
          <w:color w:val="333333"/>
          <w:sz w:val="28"/>
          <w:szCs w:val="28"/>
          <w:lang w:val="es" w:eastAsia="en-GB"/>
        </w:rPr>
        <w:t>Varitas de burbujas caseras</w:t>
      </w:r>
    </w:p>
    <w:p w14:paraId="57814826" w14:textId="77777777" w:rsidR="00143927" w:rsidRPr="000E50A1" w:rsidRDefault="00143927" w:rsidP="002737FE">
      <w:pPr>
        <w:shd w:val="clear" w:color="auto" w:fill="FFFFFF"/>
        <w:spacing w:after="225" w:line="240" w:lineRule="auto"/>
        <w:outlineLvl w:val="1"/>
        <w:rPr>
          <w:rFonts w:ascii="Georgia" w:eastAsia="Times New Roman" w:hAnsi="Georgia" w:cs="Arial"/>
          <w:color w:val="333333"/>
          <w:sz w:val="28"/>
          <w:szCs w:val="28"/>
          <w:lang w:val="en" w:eastAsia="en-GB"/>
        </w:rPr>
      </w:pPr>
      <w:r w:rsidRPr="000E50A1">
        <w:rPr>
          <w:color w:val="333333"/>
          <w:sz w:val="23"/>
          <w:szCs w:val="23"/>
          <w:lang w:val="es" w:eastAsia="en-GB"/>
        </w:rPr>
        <w:t>Si no tienes una varita de una olla de burbujas comprada en la tienda, ¡no te desesperes! Usted puede divertirse buscando diferentes artículos alrededor de la casa que se pueden utilizar para hacer burbujas. Estas son algunas ideas para empezar:</w:t>
      </w:r>
    </w:p>
    <w:p w14:paraId="15B9C435" w14:textId="576C00ED" w:rsidR="00143927" w:rsidRPr="00143927" w:rsidRDefault="00143927" w:rsidP="00143927">
      <w:pPr>
        <w:numPr>
          <w:ilvl w:val="0"/>
          <w:numId w:val="4"/>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s-ES" w:eastAsia="en-GB"/>
        </w:rPr>
      </w:pPr>
      <w:r w:rsidRPr="000E50A1">
        <w:rPr>
          <w:color w:val="333333"/>
          <w:sz w:val="23"/>
          <w:szCs w:val="23"/>
          <w:lang w:val="es" w:eastAsia="en-GB"/>
        </w:rPr>
        <w:t xml:space="preserve">Clips </w:t>
      </w:r>
      <w:r w:rsidR="00B775D0">
        <w:rPr>
          <w:color w:val="333333"/>
          <w:sz w:val="23"/>
          <w:szCs w:val="23"/>
          <w:lang w:val="es" w:eastAsia="en-GB"/>
        </w:rPr>
        <w:t>(para papel)</w:t>
      </w:r>
      <w:r w:rsidRPr="000E50A1">
        <w:rPr>
          <w:color w:val="333333"/>
          <w:sz w:val="23"/>
          <w:szCs w:val="23"/>
          <w:lang w:val="es" w:eastAsia="en-GB"/>
        </w:rPr>
        <w:t xml:space="preserve"> – doblarlos en varitas o utilizarlos como son</w:t>
      </w:r>
    </w:p>
    <w:p w14:paraId="12A8D609" w14:textId="77777777" w:rsidR="00143927" w:rsidRPr="000E50A1" w:rsidRDefault="00143927" w:rsidP="00143927">
      <w:pPr>
        <w:numPr>
          <w:ilvl w:val="0"/>
          <w:numId w:val="4"/>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color w:val="333333"/>
          <w:sz w:val="23"/>
          <w:szCs w:val="23"/>
          <w:lang w:val="es" w:eastAsia="en-GB"/>
        </w:rPr>
        <w:t>Pajas</w:t>
      </w:r>
    </w:p>
    <w:p w14:paraId="7227D442" w14:textId="77777777" w:rsidR="00143927" w:rsidRPr="000E50A1" w:rsidRDefault="00143927" w:rsidP="00143927">
      <w:pPr>
        <w:numPr>
          <w:ilvl w:val="0"/>
          <w:numId w:val="4"/>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color w:val="333333"/>
          <w:sz w:val="23"/>
          <w:szCs w:val="23"/>
          <w:lang w:val="es" w:eastAsia="en-GB"/>
        </w:rPr>
        <w:t>Cortadores de galletas</w:t>
      </w:r>
    </w:p>
    <w:p w14:paraId="7D06E2A1" w14:textId="77777777" w:rsidR="00143927" w:rsidRPr="005E7786" w:rsidRDefault="00143927" w:rsidP="00143927">
      <w:pPr>
        <w:numPr>
          <w:ilvl w:val="0"/>
          <w:numId w:val="4"/>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color w:val="333333"/>
          <w:sz w:val="23"/>
          <w:szCs w:val="23"/>
          <w:lang w:val="es" w:eastAsia="en-GB"/>
        </w:rPr>
        <w:t>Limpiapipas</w:t>
      </w:r>
    </w:p>
    <w:p w14:paraId="0E0B636D" w14:textId="77777777" w:rsidR="009C2371" w:rsidRDefault="009C2371" w:rsidP="003159A4">
      <w:pPr>
        <w:pStyle w:val="Heading2"/>
        <w:shd w:val="clear" w:color="auto" w:fill="FFFFFF"/>
        <w:spacing w:after="0"/>
        <w:rPr>
          <w:rFonts w:asciiTheme="minorHAnsi" w:hAnsiTheme="minorHAnsi" w:cstheme="minorHAnsi"/>
          <w:b/>
          <w:sz w:val="28"/>
          <w:szCs w:val="28"/>
          <w:lang w:val="es"/>
        </w:rPr>
      </w:pPr>
    </w:p>
    <w:p w14:paraId="63B2A1BA" w14:textId="53CA2C1E" w:rsidR="00143927" w:rsidRPr="00A45FA3" w:rsidRDefault="00143927" w:rsidP="003159A4">
      <w:pPr>
        <w:pStyle w:val="Heading2"/>
        <w:shd w:val="clear" w:color="auto" w:fill="FFFFFF"/>
        <w:spacing w:after="0"/>
        <w:rPr>
          <w:rFonts w:asciiTheme="minorHAnsi" w:hAnsiTheme="minorHAnsi" w:cstheme="minorHAnsi"/>
          <w:b/>
          <w:sz w:val="28"/>
          <w:szCs w:val="28"/>
          <w:lang w:val="en"/>
        </w:rPr>
      </w:pPr>
      <w:r w:rsidRPr="00A45FA3">
        <w:rPr>
          <w:rFonts w:asciiTheme="minorHAnsi" w:hAnsiTheme="minorHAnsi" w:cstheme="minorHAnsi"/>
          <w:b/>
          <w:sz w:val="28"/>
          <w:szCs w:val="28"/>
          <w:lang w:val="es"/>
        </w:rPr>
        <w:t>Consejos principales</w:t>
      </w:r>
    </w:p>
    <w:p w14:paraId="56F34000" w14:textId="77777777" w:rsidR="00143927" w:rsidRPr="00A45FA3" w:rsidRDefault="00143927" w:rsidP="003159A4">
      <w:pPr>
        <w:pStyle w:val="NormalWeb"/>
        <w:shd w:val="clear" w:color="auto" w:fill="FFFFFF"/>
        <w:rPr>
          <w:rFonts w:asciiTheme="minorHAnsi" w:hAnsiTheme="minorHAnsi" w:cstheme="minorHAnsi"/>
          <w:sz w:val="24"/>
          <w:szCs w:val="24"/>
          <w:lang w:val="es-ES"/>
        </w:rPr>
      </w:pPr>
      <w:r w:rsidRPr="00A45FA3">
        <w:rPr>
          <w:rStyle w:val="Strong"/>
          <w:rFonts w:asciiTheme="minorHAnsi" w:hAnsiTheme="minorHAnsi" w:cstheme="minorHAnsi"/>
          <w:sz w:val="24"/>
          <w:szCs w:val="24"/>
          <w:lang w:val="es"/>
        </w:rPr>
        <w:t>La glicerina</w:t>
      </w:r>
      <w:r w:rsidRPr="00A45FA3">
        <w:rPr>
          <w:rStyle w:val="Strong"/>
          <w:rFonts w:asciiTheme="minorHAnsi" w:hAnsiTheme="minorHAnsi" w:cstheme="minorHAnsi"/>
          <w:b w:val="0"/>
          <w:bCs w:val="0"/>
          <w:sz w:val="24"/>
          <w:szCs w:val="24"/>
          <w:lang w:val="es"/>
        </w:rPr>
        <w:t xml:space="preserve"> se puede encontrar en la sección de horneado de la mayoría de los principales supermercados y se puede añadir a la mezcla de</w:t>
      </w:r>
      <w:r w:rsidRPr="00A45FA3">
        <w:rPr>
          <w:rFonts w:asciiTheme="minorHAnsi" w:hAnsiTheme="minorHAnsi" w:cstheme="minorHAnsi"/>
          <w:b/>
          <w:bCs/>
          <w:sz w:val="24"/>
          <w:szCs w:val="24"/>
          <w:lang w:val="es"/>
        </w:rPr>
        <w:t xml:space="preserve"> </w:t>
      </w:r>
      <w:r w:rsidRPr="00A45FA3">
        <w:rPr>
          <w:rFonts w:asciiTheme="minorHAnsi" w:hAnsiTheme="minorHAnsi" w:cstheme="minorHAnsi"/>
          <w:sz w:val="24"/>
          <w:szCs w:val="24"/>
          <w:lang w:val="es"/>
        </w:rPr>
        <w:t>burbujas para que sea más estable. Encontramos que la adición de 1 cucharada de glicerina a la receta anterior hizo que nuestras burbujas duraran mucho más tiempo.</w:t>
      </w:r>
    </w:p>
    <w:p w14:paraId="4CEB1B43" w14:textId="6DEFE7F6" w:rsidR="00143927" w:rsidRPr="00A45FA3" w:rsidRDefault="00143927" w:rsidP="003159A4">
      <w:pPr>
        <w:pStyle w:val="NormalWeb"/>
        <w:shd w:val="clear" w:color="auto" w:fill="FFFFFF"/>
        <w:rPr>
          <w:rFonts w:asciiTheme="minorHAnsi" w:hAnsiTheme="minorHAnsi" w:cstheme="minorHAnsi"/>
          <w:sz w:val="24"/>
          <w:szCs w:val="24"/>
          <w:lang w:val="es-ES"/>
        </w:rPr>
      </w:pPr>
      <w:r w:rsidRPr="00A45FA3">
        <w:rPr>
          <w:rStyle w:val="Strong"/>
          <w:rFonts w:asciiTheme="minorHAnsi" w:hAnsiTheme="minorHAnsi" w:cstheme="minorHAnsi"/>
          <w:b w:val="0"/>
          <w:bCs w:val="0"/>
          <w:sz w:val="24"/>
          <w:szCs w:val="24"/>
          <w:lang w:val="es"/>
        </w:rPr>
        <w:t>Dejar que descanse durante la</w:t>
      </w:r>
      <w:r w:rsidR="0012506F" w:rsidRPr="00A45FA3">
        <w:rPr>
          <w:rStyle w:val="Strong"/>
          <w:rFonts w:asciiTheme="minorHAnsi" w:hAnsiTheme="minorHAnsi" w:cstheme="minorHAnsi"/>
          <w:b w:val="0"/>
          <w:bCs w:val="0"/>
          <w:sz w:val="24"/>
          <w:szCs w:val="24"/>
          <w:lang w:val="es"/>
        </w:rPr>
        <w:t xml:space="preserve"> </w:t>
      </w:r>
      <w:r w:rsidRPr="00A45FA3">
        <w:rPr>
          <w:rFonts w:asciiTheme="minorHAnsi" w:hAnsiTheme="minorHAnsi" w:cstheme="minorHAnsi"/>
          <w:sz w:val="24"/>
          <w:szCs w:val="24"/>
          <w:lang w:val="es"/>
        </w:rPr>
        <w:t>noche, o mientras puedas soportar esperar, permite que la mezcla se asiente y se combine, lo que mejorará tus burbujas.</w:t>
      </w:r>
    </w:p>
    <w:p w14:paraId="7281BC51" w14:textId="77777777" w:rsidR="00143927" w:rsidRPr="00A45FA3" w:rsidRDefault="00143927" w:rsidP="003159A4">
      <w:pPr>
        <w:pStyle w:val="NormalWeb"/>
        <w:shd w:val="clear" w:color="auto" w:fill="FFFFFF"/>
        <w:rPr>
          <w:rFonts w:asciiTheme="minorHAnsi" w:hAnsiTheme="minorHAnsi" w:cstheme="minorHAnsi"/>
          <w:sz w:val="24"/>
          <w:szCs w:val="24"/>
          <w:lang w:val="es-ES"/>
        </w:rPr>
      </w:pPr>
      <w:r w:rsidRPr="00A45FA3">
        <w:rPr>
          <w:rStyle w:val="Strong"/>
          <w:rFonts w:asciiTheme="minorHAnsi" w:hAnsiTheme="minorHAnsi" w:cstheme="minorHAnsi"/>
          <w:b w:val="0"/>
          <w:bCs w:val="0"/>
          <w:sz w:val="24"/>
          <w:szCs w:val="24"/>
          <w:lang w:val="es"/>
        </w:rPr>
        <w:t xml:space="preserve">Piense en </w:t>
      </w:r>
      <w:r w:rsidRPr="00A45FA3">
        <w:rPr>
          <w:rFonts w:asciiTheme="minorHAnsi" w:hAnsiTheme="minorHAnsi" w:cstheme="minorHAnsi"/>
          <w:sz w:val="24"/>
          <w:szCs w:val="24"/>
          <w:lang w:val="es"/>
        </w:rPr>
        <w:t>grande: si desea ampliar la receta, solo necesita una parte de líquido de lavado a seis partes de agua. Trate de hacer una gran mezcla de burbujas en un tazón de lavado - entonces usted puede utilizar artículos más grandes, como coladores y cucharas ranuradas, para hacer burbujas en el jardín.</w:t>
      </w:r>
    </w:p>
    <w:p w14:paraId="76226D9A" w14:textId="77777777" w:rsidR="00143927" w:rsidRPr="00143927" w:rsidRDefault="00143927" w:rsidP="003159A4">
      <w:pPr>
        <w:pStyle w:val="NormalWeb"/>
        <w:shd w:val="clear" w:color="auto" w:fill="FFFFFF"/>
        <w:rPr>
          <w:rFonts w:cs="Arial"/>
          <w:lang w:val="es-ES"/>
        </w:rPr>
      </w:pPr>
    </w:p>
    <w:p w14:paraId="4FF9E44F" w14:textId="5DDDF5A1" w:rsidR="00143927" w:rsidRPr="00A45FA3" w:rsidRDefault="00143927" w:rsidP="003159A4">
      <w:pPr>
        <w:spacing w:after="0" w:line="240" w:lineRule="auto"/>
        <w:rPr>
          <w:rFonts w:eastAsia="Times New Roman" w:cstheme="minorHAnsi"/>
          <w:b/>
          <w:sz w:val="28"/>
          <w:szCs w:val="28"/>
          <w:u w:val="single"/>
          <w:lang w:val="es-ES" w:eastAsia="en-GB"/>
        </w:rPr>
      </w:pPr>
      <w:r w:rsidRPr="00A45FA3">
        <w:rPr>
          <w:b/>
          <w:sz w:val="28"/>
          <w:szCs w:val="28"/>
          <w:u w:val="single"/>
          <w:lang w:val="es" w:eastAsia="en-GB"/>
        </w:rPr>
        <w:t xml:space="preserve"> </w:t>
      </w:r>
      <w:r w:rsidR="00A45FA3">
        <w:rPr>
          <w:b/>
          <w:sz w:val="28"/>
          <w:szCs w:val="28"/>
          <w:u w:val="single"/>
          <w:lang w:val="es" w:eastAsia="en-GB"/>
        </w:rPr>
        <w:t>L</w:t>
      </w:r>
      <w:r w:rsidRPr="00A45FA3">
        <w:rPr>
          <w:b/>
          <w:sz w:val="28"/>
          <w:szCs w:val="28"/>
          <w:u w:val="single"/>
          <w:lang w:val="es" w:eastAsia="en-GB"/>
        </w:rPr>
        <w:t>a receta de masa</w:t>
      </w:r>
      <w:r w:rsidR="00B775D0" w:rsidRPr="00A45FA3">
        <w:rPr>
          <w:b/>
          <w:sz w:val="28"/>
          <w:szCs w:val="28"/>
          <w:u w:val="single"/>
          <w:lang w:val="es" w:eastAsia="en-GB"/>
        </w:rPr>
        <w:t xml:space="preserve"> para jugar</w:t>
      </w:r>
    </w:p>
    <w:p w14:paraId="40B89C24" w14:textId="77777777" w:rsidR="00143927" w:rsidRPr="00143927" w:rsidRDefault="00143927" w:rsidP="003159A4">
      <w:pPr>
        <w:shd w:val="clear" w:color="auto" w:fill="FFFFFF"/>
        <w:spacing w:before="120" w:after="120" w:line="240" w:lineRule="auto"/>
        <w:rPr>
          <w:rFonts w:eastAsia="Times New Roman" w:cstheme="minorHAnsi"/>
          <w:color w:val="000000"/>
          <w:sz w:val="24"/>
          <w:szCs w:val="24"/>
          <w:u w:val="single"/>
          <w:lang w:val="es-ES" w:eastAsia="en-GB"/>
        </w:rPr>
      </w:pPr>
      <w:r w:rsidRPr="00E20903">
        <w:rPr>
          <w:b/>
          <w:bCs/>
          <w:color w:val="008080"/>
          <w:sz w:val="24"/>
          <w:szCs w:val="24"/>
          <w:u w:val="single"/>
          <w:lang w:val="es" w:eastAsia="en-GB"/>
        </w:rPr>
        <w:t>Ingredientes:</w:t>
      </w:r>
    </w:p>
    <w:p w14:paraId="054AEB12" w14:textId="3D863294" w:rsidR="00143927" w:rsidRPr="00143927" w:rsidRDefault="00935DB4" w:rsidP="003159A4">
      <w:pPr>
        <w:shd w:val="clear" w:color="auto" w:fill="FFFFFF"/>
        <w:spacing w:before="120" w:after="120" w:line="240" w:lineRule="auto"/>
        <w:rPr>
          <w:rFonts w:eastAsia="Times New Roman" w:cstheme="minorHAnsi"/>
          <w:color w:val="000000"/>
          <w:sz w:val="24"/>
          <w:szCs w:val="24"/>
          <w:lang w:val="es-ES" w:eastAsia="en-GB"/>
        </w:rPr>
      </w:pPr>
      <w:r w:rsidRPr="005E7786">
        <w:rPr>
          <w:color w:val="000000"/>
          <w:sz w:val="24"/>
          <w:szCs w:val="24"/>
          <w:lang w:val="es" w:eastAsia="en-GB"/>
        </w:rPr>
        <w:t>:</w:t>
      </w:r>
      <w:r w:rsidR="00143927" w:rsidRPr="005E7786">
        <w:rPr>
          <w:color w:val="000000"/>
          <w:sz w:val="24"/>
          <w:szCs w:val="24"/>
          <w:lang w:val="es" w:eastAsia="en-GB"/>
        </w:rPr>
        <w:t xml:space="preserve"> 2 tazas de harina</w:t>
      </w:r>
    </w:p>
    <w:p w14:paraId="2628CAC9" w14:textId="565799B3" w:rsidR="00143927" w:rsidRPr="00143927" w:rsidRDefault="00935DB4" w:rsidP="003159A4">
      <w:pPr>
        <w:shd w:val="clear" w:color="auto" w:fill="FFFFFF"/>
        <w:spacing w:before="120" w:after="120" w:line="240" w:lineRule="auto"/>
        <w:rPr>
          <w:rFonts w:eastAsia="Times New Roman" w:cstheme="minorHAnsi"/>
          <w:color w:val="000000"/>
          <w:sz w:val="24"/>
          <w:szCs w:val="24"/>
          <w:lang w:val="es-ES" w:eastAsia="en-GB"/>
        </w:rPr>
      </w:pPr>
      <w:r w:rsidRPr="005E7786">
        <w:rPr>
          <w:color w:val="000000"/>
          <w:sz w:val="24"/>
          <w:szCs w:val="24"/>
          <w:lang w:val="es" w:eastAsia="en-GB"/>
        </w:rPr>
        <w:t>:</w:t>
      </w:r>
      <w:r w:rsidR="00143927" w:rsidRPr="005E7786">
        <w:rPr>
          <w:color w:val="000000"/>
          <w:sz w:val="24"/>
          <w:szCs w:val="24"/>
          <w:lang w:val="es" w:eastAsia="en-GB"/>
        </w:rPr>
        <w:t xml:space="preserve"> 1 taza de sal</w:t>
      </w:r>
    </w:p>
    <w:p w14:paraId="05F8522C" w14:textId="7AD00853" w:rsidR="00143927" w:rsidRPr="00143927" w:rsidRDefault="00935DB4" w:rsidP="003159A4">
      <w:pPr>
        <w:shd w:val="clear" w:color="auto" w:fill="FFFFFF"/>
        <w:spacing w:before="120" w:after="120" w:line="240" w:lineRule="auto"/>
        <w:rPr>
          <w:rFonts w:eastAsia="Times New Roman" w:cstheme="minorHAnsi"/>
          <w:color w:val="000000"/>
          <w:sz w:val="24"/>
          <w:szCs w:val="24"/>
          <w:lang w:val="es-ES" w:eastAsia="en-GB"/>
        </w:rPr>
      </w:pPr>
      <w:r w:rsidRPr="005E7786">
        <w:rPr>
          <w:color w:val="000000"/>
          <w:sz w:val="24"/>
          <w:szCs w:val="24"/>
          <w:lang w:val="es" w:eastAsia="en-GB"/>
        </w:rPr>
        <w:t>:</w:t>
      </w:r>
      <w:r w:rsidR="00143927" w:rsidRPr="005E7786">
        <w:rPr>
          <w:color w:val="000000"/>
          <w:sz w:val="24"/>
          <w:szCs w:val="24"/>
          <w:lang w:val="es" w:eastAsia="en-GB"/>
        </w:rPr>
        <w:t xml:space="preserve"> 2 cucharadas de aceite vegetal</w:t>
      </w:r>
    </w:p>
    <w:p w14:paraId="22750A99" w14:textId="3467761E" w:rsidR="00143927" w:rsidRPr="00143927" w:rsidRDefault="00935DB4" w:rsidP="003159A4">
      <w:pPr>
        <w:shd w:val="clear" w:color="auto" w:fill="FFFFFF"/>
        <w:spacing w:before="120" w:after="120" w:line="240" w:lineRule="auto"/>
        <w:rPr>
          <w:rFonts w:eastAsia="Times New Roman" w:cstheme="minorHAnsi"/>
          <w:color w:val="000000"/>
          <w:sz w:val="24"/>
          <w:szCs w:val="24"/>
          <w:lang w:val="es-ES" w:eastAsia="en-GB"/>
        </w:rPr>
      </w:pPr>
      <w:r w:rsidRPr="005E7786">
        <w:rPr>
          <w:color w:val="000000"/>
          <w:sz w:val="24"/>
          <w:szCs w:val="24"/>
          <w:lang w:val="es" w:eastAsia="en-GB"/>
        </w:rPr>
        <w:t>:</w:t>
      </w:r>
      <w:r w:rsidR="00143927" w:rsidRPr="005E7786">
        <w:rPr>
          <w:color w:val="000000"/>
          <w:sz w:val="24"/>
          <w:szCs w:val="24"/>
          <w:lang w:val="es" w:eastAsia="en-GB"/>
        </w:rPr>
        <w:t xml:space="preserve"> </w:t>
      </w:r>
      <w:r w:rsidR="00143927">
        <w:rPr>
          <w:color w:val="000000"/>
          <w:sz w:val="24"/>
          <w:szCs w:val="24"/>
          <w:lang w:val="es" w:eastAsia="en-GB"/>
        </w:rPr>
        <w:t>11/2 tazas</w:t>
      </w:r>
      <w:r w:rsidR="00143927">
        <w:rPr>
          <w:lang w:val="es"/>
        </w:rPr>
        <w:t xml:space="preserve"> de agua caliente</w:t>
      </w:r>
    </w:p>
    <w:p w14:paraId="7F24544A" w14:textId="77777777" w:rsidR="00143927" w:rsidRPr="00143927" w:rsidRDefault="00143927" w:rsidP="003159A4">
      <w:pPr>
        <w:shd w:val="clear" w:color="auto" w:fill="FFFFFF"/>
        <w:spacing w:before="120" w:after="120" w:line="240" w:lineRule="auto"/>
        <w:rPr>
          <w:rFonts w:eastAsia="Times New Roman" w:cstheme="minorHAnsi"/>
          <w:color w:val="000000"/>
          <w:sz w:val="24"/>
          <w:szCs w:val="24"/>
          <w:lang w:val="es-ES" w:eastAsia="en-GB"/>
        </w:rPr>
      </w:pPr>
      <w:r>
        <w:rPr>
          <w:color w:val="000000"/>
          <w:sz w:val="24"/>
          <w:szCs w:val="24"/>
          <w:lang w:val="es" w:eastAsia="en-GB"/>
        </w:rPr>
        <w:t>Colorante de alimentos</w:t>
      </w:r>
    </w:p>
    <w:p w14:paraId="2FC28A61" w14:textId="54F0E644" w:rsidR="00143927" w:rsidRPr="00143927" w:rsidRDefault="00143927" w:rsidP="003159A4">
      <w:pPr>
        <w:shd w:val="clear" w:color="auto" w:fill="FFFFFF"/>
        <w:spacing w:before="240" w:after="120" w:line="240" w:lineRule="auto"/>
        <w:rPr>
          <w:rFonts w:eastAsia="Times New Roman" w:cstheme="minorHAnsi"/>
          <w:bCs/>
          <w:sz w:val="24"/>
          <w:szCs w:val="24"/>
          <w:lang w:val="es-ES" w:eastAsia="en-GB"/>
        </w:rPr>
      </w:pPr>
      <w:r>
        <w:rPr>
          <w:b/>
          <w:bCs/>
          <w:color w:val="008080"/>
          <w:sz w:val="24"/>
          <w:szCs w:val="24"/>
          <w:lang w:val="es" w:eastAsia="en-GB"/>
        </w:rPr>
        <w:t xml:space="preserve">Paso Uno: </w:t>
      </w:r>
      <w:r>
        <w:rPr>
          <w:bCs/>
          <w:sz w:val="24"/>
          <w:szCs w:val="24"/>
          <w:lang w:val="es" w:eastAsia="en-GB"/>
        </w:rPr>
        <w:t>Mezcla</w:t>
      </w:r>
      <w:r w:rsidR="006B17ED">
        <w:rPr>
          <w:bCs/>
          <w:sz w:val="24"/>
          <w:szCs w:val="24"/>
          <w:lang w:val="es" w:eastAsia="en-GB"/>
        </w:rPr>
        <w:t>r</w:t>
      </w:r>
      <w:r>
        <w:rPr>
          <w:bCs/>
          <w:sz w:val="24"/>
          <w:szCs w:val="24"/>
          <w:lang w:val="es" w:eastAsia="en-GB"/>
        </w:rPr>
        <w:t xml:space="preserve"> la harina y la sal en un tazón grande.</w:t>
      </w:r>
    </w:p>
    <w:p w14:paraId="55436981" w14:textId="6BB15818" w:rsidR="00143927" w:rsidRPr="00143927" w:rsidRDefault="00143927" w:rsidP="003159A4">
      <w:pPr>
        <w:shd w:val="clear" w:color="auto" w:fill="FFFFFF"/>
        <w:spacing w:before="120" w:after="120" w:line="240" w:lineRule="auto"/>
        <w:rPr>
          <w:rFonts w:eastAsia="Times New Roman" w:cstheme="minorHAnsi"/>
          <w:color w:val="000000"/>
          <w:sz w:val="24"/>
          <w:szCs w:val="24"/>
          <w:lang w:val="es-ES" w:eastAsia="en-GB"/>
        </w:rPr>
      </w:pPr>
      <w:r w:rsidRPr="005E7786">
        <w:rPr>
          <w:b/>
          <w:bCs/>
          <w:color w:val="008080"/>
          <w:sz w:val="24"/>
          <w:szCs w:val="24"/>
          <w:lang w:val="es" w:eastAsia="en-GB"/>
        </w:rPr>
        <w:t>Paso dos:</w:t>
      </w:r>
      <w:r>
        <w:rPr>
          <w:color w:val="000000"/>
          <w:sz w:val="24"/>
          <w:szCs w:val="24"/>
          <w:lang w:val="es" w:eastAsia="en-GB"/>
        </w:rPr>
        <w:t xml:space="preserve"> </w:t>
      </w:r>
      <w:r w:rsidR="006B17ED">
        <w:rPr>
          <w:color w:val="000000"/>
          <w:sz w:val="24"/>
          <w:szCs w:val="24"/>
          <w:lang w:val="es" w:eastAsia="en-GB"/>
        </w:rPr>
        <w:t>Agregar</w:t>
      </w:r>
      <w:r w:rsidRPr="005E7786">
        <w:rPr>
          <w:color w:val="000000"/>
          <w:sz w:val="24"/>
          <w:szCs w:val="24"/>
          <w:lang w:val="es" w:eastAsia="en-GB"/>
        </w:rPr>
        <w:t xml:space="preserve"> en cualquier extra como: </w:t>
      </w:r>
      <w:r w:rsidR="00CB78AF">
        <w:rPr>
          <w:color w:val="000000"/>
          <w:sz w:val="24"/>
          <w:szCs w:val="24"/>
          <w:lang w:val="es" w:eastAsia="en-GB"/>
        </w:rPr>
        <w:t>purpurina,</w:t>
      </w:r>
      <w:r>
        <w:rPr>
          <w:lang w:val="es"/>
        </w:rPr>
        <w:t xml:space="preserve"> </w:t>
      </w:r>
      <w:r w:rsidRPr="005E7786">
        <w:rPr>
          <w:color w:val="000000"/>
          <w:sz w:val="24"/>
          <w:szCs w:val="24"/>
          <w:lang w:val="es" w:eastAsia="en-GB"/>
        </w:rPr>
        <w:t>especias,</w:t>
      </w:r>
      <w:r>
        <w:rPr>
          <w:lang w:val="es"/>
        </w:rPr>
        <w:t xml:space="preserve"> </w:t>
      </w:r>
      <w:r w:rsidRPr="005E7786">
        <w:rPr>
          <w:color w:val="000000"/>
          <w:sz w:val="24"/>
          <w:szCs w:val="24"/>
          <w:lang w:val="es" w:eastAsia="en-GB"/>
        </w:rPr>
        <w:t>fragancia</w:t>
      </w:r>
      <w:r w:rsidR="00CB78AF">
        <w:rPr>
          <w:color w:val="000000"/>
          <w:sz w:val="24"/>
          <w:szCs w:val="24"/>
          <w:lang w:val="es" w:eastAsia="en-GB"/>
        </w:rPr>
        <w:t xml:space="preserve"> - </w:t>
      </w:r>
      <w:r>
        <w:rPr>
          <w:color w:val="000000"/>
          <w:sz w:val="24"/>
          <w:szCs w:val="24"/>
          <w:lang w:val="es" w:eastAsia="en-GB"/>
        </w:rPr>
        <w:t>por ejemplo, esencia de vainilla.</w:t>
      </w:r>
    </w:p>
    <w:p w14:paraId="16335188" w14:textId="77777777" w:rsidR="00143927" w:rsidRPr="00143927" w:rsidRDefault="00143927" w:rsidP="003159A4">
      <w:pPr>
        <w:shd w:val="clear" w:color="auto" w:fill="FFFFFF"/>
        <w:spacing w:before="120" w:after="120" w:line="240" w:lineRule="auto"/>
        <w:rPr>
          <w:rFonts w:eastAsia="Times New Roman" w:cstheme="minorHAnsi"/>
          <w:color w:val="000000"/>
          <w:sz w:val="24"/>
          <w:szCs w:val="24"/>
          <w:lang w:val="es-ES" w:eastAsia="en-GB"/>
        </w:rPr>
      </w:pPr>
      <w:r w:rsidRPr="005E7786">
        <w:rPr>
          <w:b/>
          <w:bCs/>
          <w:color w:val="008080"/>
          <w:sz w:val="24"/>
          <w:szCs w:val="24"/>
          <w:lang w:val="es" w:eastAsia="en-GB"/>
        </w:rPr>
        <w:t>Paso tres:</w:t>
      </w:r>
      <w:r>
        <w:rPr>
          <w:color w:val="000000"/>
          <w:sz w:val="24"/>
          <w:szCs w:val="24"/>
          <w:lang w:val="es" w:eastAsia="en-GB"/>
        </w:rPr>
        <w:t xml:space="preserve"> Mezcle el aceite, el agua caliente y la coloración de los alimentos y agréguelos a la mezcla</w:t>
      </w:r>
      <w:r>
        <w:rPr>
          <w:lang w:val="es"/>
        </w:rPr>
        <w:t xml:space="preserve"> de harina.</w:t>
      </w:r>
    </w:p>
    <w:p w14:paraId="49CB95D0" w14:textId="5D1964FA" w:rsidR="00143927" w:rsidRDefault="00143927" w:rsidP="003159A4">
      <w:pPr>
        <w:shd w:val="clear" w:color="auto" w:fill="FFFFFF"/>
        <w:spacing w:before="120" w:after="120" w:line="240" w:lineRule="auto"/>
        <w:rPr>
          <w:color w:val="000000"/>
          <w:sz w:val="24"/>
          <w:szCs w:val="24"/>
          <w:lang w:val="es"/>
        </w:rPr>
      </w:pPr>
      <w:r w:rsidRPr="00F20ADC">
        <w:rPr>
          <w:rStyle w:val="Strong"/>
          <w:color w:val="008080"/>
          <w:sz w:val="24"/>
          <w:szCs w:val="24"/>
          <w:lang w:val="es"/>
        </w:rPr>
        <w:t>Paso cuatro:</w:t>
      </w:r>
      <w:r>
        <w:rPr>
          <w:color w:val="000000"/>
          <w:sz w:val="24"/>
          <w:szCs w:val="24"/>
          <w:lang w:val="es"/>
        </w:rPr>
        <w:t xml:space="preserve"> M</w:t>
      </w:r>
      <w:r w:rsidR="008E7412">
        <w:rPr>
          <w:color w:val="000000"/>
          <w:sz w:val="24"/>
          <w:szCs w:val="24"/>
          <w:lang w:val="es"/>
        </w:rPr>
        <w:t>ezcla</w:t>
      </w:r>
      <w:r w:rsidRPr="00F20ADC">
        <w:rPr>
          <w:color w:val="000000"/>
          <w:sz w:val="24"/>
          <w:szCs w:val="24"/>
          <w:lang w:val="es"/>
        </w:rPr>
        <w:t xml:space="preserve"> los ingredientes juntos para formar una masa.</w:t>
      </w:r>
      <w:r>
        <w:rPr>
          <w:color w:val="000000"/>
          <w:sz w:val="24"/>
          <w:szCs w:val="24"/>
          <w:lang w:val="es"/>
        </w:rPr>
        <w:t xml:space="preserve"> Salga sobre una tabla enharinada y amase hasta que quede suave.</w:t>
      </w:r>
    </w:p>
    <w:p w14:paraId="3243C375" w14:textId="77777777" w:rsidR="00A45FA3" w:rsidRPr="00143927" w:rsidRDefault="00A45FA3" w:rsidP="003159A4">
      <w:pPr>
        <w:shd w:val="clear" w:color="auto" w:fill="FFFFFF"/>
        <w:spacing w:before="120" w:after="120" w:line="240" w:lineRule="auto"/>
        <w:rPr>
          <w:rFonts w:cstheme="minorHAnsi"/>
          <w:color w:val="000000"/>
          <w:sz w:val="24"/>
          <w:szCs w:val="24"/>
          <w:lang w:val="es-ES"/>
        </w:rPr>
      </w:pPr>
    </w:p>
    <w:p w14:paraId="223F2A60" w14:textId="3D1B3615" w:rsidR="00143927" w:rsidRPr="00A45FA3" w:rsidRDefault="00143927" w:rsidP="003159A4">
      <w:pPr>
        <w:pStyle w:val="Heading2"/>
        <w:shd w:val="clear" w:color="auto" w:fill="FFFFFF"/>
        <w:rPr>
          <w:rFonts w:asciiTheme="minorHAnsi" w:hAnsiTheme="minorHAnsi" w:cstheme="minorHAnsi"/>
          <w:b/>
          <w:sz w:val="28"/>
          <w:szCs w:val="28"/>
          <w:lang w:val="es-ES"/>
        </w:rPr>
      </w:pPr>
      <w:r w:rsidRPr="00A45FA3">
        <w:rPr>
          <w:rFonts w:asciiTheme="minorHAnsi" w:hAnsiTheme="minorHAnsi" w:cstheme="minorHAnsi"/>
          <w:b/>
          <w:sz w:val="28"/>
          <w:szCs w:val="28"/>
          <w:lang w:val="es"/>
        </w:rPr>
        <w:t xml:space="preserve">Problemas de </w:t>
      </w:r>
      <w:r w:rsidR="006B17ED" w:rsidRPr="00A45FA3">
        <w:rPr>
          <w:rFonts w:asciiTheme="minorHAnsi" w:hAnsiTheme="minorHAnsi" w:cstheme="minorHAnsi"/>
          <w:b/>
          <w:sz w:val="28"/>
          <w:szCs w:val="28"/>
          <w:lang w:val="es"/>
        </w:rPr>
        <w:t>Masa para jugar</w:t>
      </w:r>
      <w:r w:rsidRPr="00A45FA3">
        <w:rPr>
          <w:rFonts w:asciiTheme="minorHAnsi" w:hAnsiTheme="minorHAnsi" w:cstheme="minorHAnsi"/>
          <w:b/>
          <w:sz w:val="28"/>
          <w:szCs w:val="28"/>
          <w:lang w:val="es"/>
        </w:rPr>
        <w:t>: resueltos</w:t>
      </w:r>
    </w:p>
    <w:p w14:paraId="6C49683C" w14:textId="77FE2FED" w:rsidR="00143927" w:rsidRPr="00143927" w:rsidRDefault="00143927" w:rsidP="003159A4">
      <w:pPr>
        <w:pStyle w:val="NormalWeb"/>
        <w:shd w:val="clear" w:color="auto" w:fill="FFFFFF"/>
        <w:rPr>
          <w:rFonts w:asciiTheme="minorHAnsi" w:hAnsiTheme="minorHAnsi" w:cstheme="minorHAnsi"/>
          <w:color w:val="000000"/>
          <w:sz w:val="24"/>
          <w:szCs w:val="24"/>
          <w:lang w:val="es-ES"/>
        </w:rPr>
      </w:pPr>
      <w:r w:rsidRPr="00F20ADC">
        <w:rPr>
          <w:rStyle w:val="Strong"/>
          <w:color w:val="008080"/>
          <w:sz w:val="24"/>
          <w:szCs w:val="24"/>
          <w:lang w:val="es"/>
        </w:rPr>
        <w:t>¿</w:t>
      </w:r>
      <w:r w:rsidR="00CB78AF">
        <w:rPr>
          <w:rStyle w:val="Strong"/>
          <w:color w:val="008080"/>
          <w:sz w:val="24"/>
          <w:szCs w:val="24"/>
          <w:lang w:val="es"/>
        </w:rPr>
        <w:t>M</w:t>
      </w:r>
      <w:r w:rsidRPr="00F20ADC">
        <w:rPr>
          <w:rStyle w:val="Strong"/>
          <w:color w:val="008080"/>
          <w:sz w:val="24"/>
          <w:szCs w:val="24"/>
          <w:lang w:val="es"/>
        </w:rPr>
        <w:t>asa demasiado desm</w:t>
      </w:r>
      <w:r w:rsidR="008E7412">
        <w:rPr>
          <w:rStyle w:val="Strong"/>
          <w:color w:val="008080"/>
          <w:sz w:val="24"/>
          <w:szCs w:val="24"/>
          <w:lang w:val="es"/>
        </w:rPr>
        <w:t>oronadizo</w:t>
      </w:r>
      <w:r w:rsidRPr="00F20ADC">
        <w:rPr>
          <w:rStyle w:val="Strong"/>
          <w:color w:val="008080"/>
          <w:sz w:val="24"/>
          <w:szCs w:val="24"/>
          <w:lang w:val="es"/>
        </w:rPr>
        <w:t>? </w:t>
      </w:r>
      <w:r w:rsidRPr="00F20ADC">
        <w:rPr>
          <w:color w:val="000000"/>
          <w:sz w:val="24"/>
          <w:szCs w:val="24"/>
          <w:lang w:val="es"/>
        </w:rPr>
        <w:t>Añade un poco más de aceite.</w:t>
      </w:r>
    </w:p>
    <w:p w14:paraId="5730AAF3" w14:textId="77777777" w:rsidR="00143927" w:rsidRPr="00143927" w:rsidRDefault="00143927" w:rsidP="003159A4">
      <w:pPr>
        <w:pStyle w:val="NormalWeb"/>
        <w:shd w:val="clear" w:color="auto" w:fill="FFFFFF"/>
        <w:rPr>
          <w:rFonts w:asciiTheme="minorHAnsi" w:hAnsiTheme="minorHAnsi" w:cstheme="minorHAnsi"/>
          <w:color w:val="000000"/>
          <w:sz w:val="24"/>
          <w:szCs w:val="24"/>
          <w:lang w:val="es-ES"/>
        </w:rPr>
      </w:pPr>
      <w:r w:rsidRPr="00143927">
        <w:rPr>
          <w:rFonts w:asciiTheme="minorHAnsi" w:hAnsiTheme="minorHAnsi" w:cstheme="minorHAnsi"/>
          <w:color w:val="000000"/>
          <w:sz w:val="24"/>
          <w:szCs w:val="24"/>
          <w:lang w:val="es-ES"/>
        </w:rPr>
        <w:t> </w:t>
      </w:r>
    </w:p>
    <w:p w14:paraId="011B0E83" w14:textId="52200023" w:rsidR="00143927" w:rsidRPr="00143927" w:rsidRDefault="00935DB4" w:rsidP="003159A4">
      <w:pPr>
        <w:pStyle w:val="NormalWeb"/>
        <w:shd w:val="clear" w:color="auto" w:fill="FFFFFF"/>
        <w:rPr>
          <w:rFonts w:asciiTheme="minorHAnsi" w:hAnsiTheme="minorHAnsi" w:cstheme="minorHAnsi"/>
          <w:color w:val="000000"/>
          <w:sz w:val="24"/>
          <w:szCs w:val="24"/>
          <w:lang w:val="es-ES"/>
        </w:rPr>
      </w:pPr>
      <w:r w:rsidRPr="00F20ADC">
        <w:rPr>
          <w:rStyle w:val="Strong"/>
          <w:color w:val="008080"/>
          <w:sz w:val="24"/>
          <w:szCs w:val="24"/>
          <w:lang w:val="es"/>
        </w:rPr>
        <w:t>¿Masa</w:t>
      </w:r>
      <w:r w:rsidR="00143927" w:rsidRPr="00F20ADC">
        <w:rPr>
          <w:rStyle w:val="Strong"/>
          <w:color w:val="008080"/>
          <w:sz w:val="24"/>
          <w:szCs w:val="24"/>
          <w:lang w:val="es"/>
        </w:rPr>
        <w:t xml:space="preserve"> demasiado pegajoso? </w:t>
      </w:r>
      <w:r w:rsidR="00143927" w:rsidRPr="00F20ADC">
        <w:rPr>
          <w:color w:val="000000"/>
          <w:sz w:val="24"/>
          <w:szCs w:val="24"/>
          <w:lang w:val="es"/>
        </w:rPr>
        <w:t>Agregue un poco más de harina.</w:t>
      </w:r>
    </w:p>
    <w:p w14:paraId="06087017" w14:textId="77777777" w:rsidR="00143927" w:rsidRPr="00143927" w:rsidRDefault="00143927" w:rsidP="003159A4">
      <w:pPr>
        <w:pStyle w:val="NormalWeb"/>
        <w:shd w:val="clear" w:color="auto" w:fill="FFFFFF"/>
        <w:rPr>
          <w:rFonts w:asciiTheme="minorHAnsi" w:hAnsiTheme="minorHAnsi" w:cstheme="minorHAnsi"/>
          <w:color w:val="000000"/>
          <w:sz w:val="24"/>
          <w:szCs w:val="24"/>
          <w:lang w:val="es-ES"/>
        </w:rPr>
      </w:pPr>
      <w:r w:rsidRPr="00143927">
        <w:rPr>
          <w:rFonts w:asciiTheme="minorHAnsi" w:hAnsiTheme="minorHAnsi" w:cstheme="minorHAnsi"/>
          <w:color w:val="000000"/>
          <w:sz w:val="24"/>
          <w:szCs w:val="24"/>
          <w:lang w:val="es-ES"/>
        </w:rPr>
        <w:t> </w:t>
      </w:r>
    </w:p>
    <w:p w14:paraId="0CC0D430" w14:textId="06F559DC" w:rsidR="00143927" w:rsidRPr="00F20ADC" w:rsidRDefault="00143927" w:rsidP="003159A4">
      <w:pPr>
        <w:pStyle w:val="NormalWeb"/>
        <w:shd w:val="clear" w:color="auto" w:fill="FFFFFF"/>
        <w:rPr>
          <w:rFonts w:asciiTheme="minorHAnsi" w:hAnsiTheme="minorHAnsi" w:cstheme="minorHAnsi"/>
          <w:color w:val="000000"/>
          <w:sz w:val="24"/>
          <w:szCs w:val="24"/>
          <w:lang w:val="en-US"/>
        </w:rPr>
      </w:pPr>
      <w:r w:rsidRPr="00F20ADC">
        <w:rPr>
          <w:rStyle w:val="Strong"/>
          <w:color w:val="008080"/>
          <w:sz w:val="24"/>
          <w:szCs w:val="24"/>
          <w:lang w:val="es"/>
        </w:rPr>
        <w:t xml:space="preserve">¿Quieres que tu </w:t>
      </w:r>
      <w:r w:rsidR="001F1BDF">
        <w:rPr>
          <w:rStyle w:val="Strong"/>
          <w:color w:val="008080"/>
          <w:sz w:val="24"/>
          <w:szCs w:val="24"/>
          <w:lang w:val="es"/>
        </w:rPr>
        <w:t>masa</w:t>
      </w:r>
      <w:r w:rsidRPr="00F20ADC">
        <w:rPr>
          <w:rStyle w:val="Strong"/>
          <w:color w:val="008080"/>
          <w:sz w:val="24"/>
          <w:szCs w:val="24"/>
          <w:lang w:val="es"/>
        </w:rPr>
        <w:t xml:space="preserve"> dure mucho tiempo? </w:t>
      </w:r>
      <w:r w:rsidRPr="00F20ADC">
        <w:rPr>
          <w:color w:val="000000"/>
          <w:sz w:val="24"/>
          <w:szCs w:val="24"/>
          <w:lang w:val="es"/>
        </w:rPr>
        <w:t xml:space="preserve">Envuélvelo bien en una bolsa </w:t>
      </w:r>
      <w:r>
        <w:rPr>
          <w:lang w:val="es"/>
        </w:rPr>
        <w:t xml:space="preserve">de plástico tan pronto como hayas terminado de jugar y </w:t>
      </w:r>
      <w:r>
        <w:rPr>
          <w:color w:val="000000"/>
          <w:sz w:val="24"/>
          <w:szCs w:val="24"/>
          <w:lang w:val="es"/>
        </w:rPr>
        <w:t xml:space="preserve">guárdalo en la </w:t>
      </w:r>
      <w:r w:rsidR="00935DB4">
        <w:rPr>
          <w:color w:val="000000"/>
          <w:sz w:val="24"/>
          <w:szCs w:val="24"/>
          <w:lang w:val="es"/>
        </w:rPr>
        <w:t>nevera.</w:t>
      </w:r>
      <w:r>
        <w:rPr>
          <w:lang w:val="es"/>
        </w:rPr>
        <w:t xml:space="preserve"> </w:t>
      </w:r>
      <w:r>
        <w:rPr>
          <w:color w:val="000000"/>
          <w:sz w:val="24"/>
          <w:szCs w:val="24"/>
          <w:lang w:val="es"/>
        </w:rPr>
        <w:t>Debería durar unos meses.</w:t>
      </w:r>
    </w:p>
    <w:p w14:paraId="5C98EC64" w14:textId="77777777" w:rsidR="00143927" w:rsidRPr="00352C70" w:rsidRDefault="00143927" w:rsidP="003159A4">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p w14:paraId="4AA15816" w14:textId="798E507C" w:rsidR="00497855" w:rsidRPr="00352C70" w:rsidRDefault="002B15A9" w:rsidP="00352C70">
      <w:pPr>
        <w:pStyle w:val="NormalWeb"/>
        <w:shd w:val="clear" w:color="auto" w:fill="FFFFFF"/>
        <w:rPr>
          <w:rFonts w:asciiTheme="minorHAnsi" w:hAnsiTheme="minorHAnsi" w:cstheme="minorHAnsi"/>
          <w:color w:val="000000"/>
          <w:sz w:val="24"/>
          <w:szCs w:val="24"/>
          <w:lang w:val="en-US"/>
        </w:rPr>
      </w:pPr>
    </w:p>
    <w:sectPr w:rsidR="00497855" w:rsidRPr="00352C70" w:rsidSect="00A4477F">
      <w:footerReference w:type="default" r:id="rId12"/>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9224E" w14:textId="77777777" w:rsidR="00D51828" w:rsidRDefault="00D51828" w:rsidP="00BD4CA0">
      <w:pPr>
        <w:spacing w:after="0" w:line="240" w:lineRule="auto"/>
      </w:pPr>
      <w:r>
        <w:separator/>
      </w:r>
    </w:p>
  </w:endnote>
  <w:endnote w:type="continuationSeparator" w:id="0">
    <w:p w14:paraId="31E791A8" w14:textId="77777777" w:rsidR="00D51828" w:rsidRDefault="00D51828"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BA1" w14:textId="671622C7" w:rsidR="00BD4CA0" w:rsidRDefault="00BD4CA0">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6A85D" w14:textId="77777777" w:rsidR="00D51828" w:rsidRDefault="00D51828" w:rsidP="00BD4CA0">
      <w:pPr>
        <w:spacing w:after="0" w:line="240" w:lineRule="auto"/>
      </w:pPr>
      <w:r>
        <w:separator/>
      </w:r>
    </w:p>
  </w:footnote>
  <w:footnote w:type="continuationSeparator" w:id="0">
    <w:p w14:paraId="5F7399B3" w14:textId="77777777" w:rsidR="00D51828" w:rsidRDefault="00D51828"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D0996"/>
    <w:multiLevelType w:val="multilevel"/>
    <w:tmpl w:val="ED1E3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F772E75"/>
    <w:multiLevelType w:val="multilevel"/>
    <w:tmpl w:val="E8D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2506F"/>
    <w:rsid w:val="00143927"/>
    <w:rsid w:val="0015104B"/>
    <w:rsid w:val="001C6ADF"/>
    <w:rsid w:val="001F1BDF"/>
    <w:rsid w:val="00200E54"/>
    <w:rsid w:val="002B15A9"/>
    <w:rsid w:val="00330CDA"/>
    <w:rsid w:val="00352C70"/>
    <w:rsid w:val="00371486"/>
    <w:rsid w:val="003B08A9"/>
    <w:rsid w:val="0040520E"/>
    <w:rsid w:val="004614C3"/>
    <w:rsid w:val="004B5AFC"/>
    <w:rsid w:val="004C07A5"/>
    <w:rsid w:val="005157C7"/>
    <w:rsid w:val="005E5210"/>
    <w:rsid w:val="005E7786"/>
    <w:rsid w:val="006B17ED"/>
    <w:rsid w:val="00783FC1"/>
    <w:rsid w:val="007A0B5C"/>
    <w:rsid w:val="0084527E"/>
    <w:rsid w:val="008A7E97"/>
    <w:rsid w:val="008B24E1"/>
    <w:rsid w:val="008C3120"/>
    <w:rsid w:val="008E7412"/>
    <w:rsid w:val="00935DB4"/>
    <w:rsid w:val="00956271"/>
    <w:rsid w:val="009C2371"/>
    <w:rsid w:val="00A17C60"/>
    <w:rsid w:val="00A24381"/>
    <w:rsid w:val="00A441B3"/>
    <w:rsid w:val="00A4477F"/>
    <w:rsid w:val="00A44B6D"/>
    <w:rsid w:val="00A45FA3"/>
    <w:rsid w:val="00B06E16"/>
    <w:rsid w:val="00B775D0"/>
    <w:rsid w:val="00BD4CA0"/>
    <w:rsid w:val="00C12E9F"/>
    <w:rsid w:val="00C741B6"/>
    <w:rsid w:val="00CB78AF"/>
    <w:rsid w:val="00CD4F97"/>
    <w:rsid w:val="00D51828"/>
    <w:rsid w:val="00E20903"/>
    <w:rsid w:val="00F20ADC"/>
    <w:rsid w:val="00F5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E2B4A"/>
  <w15:docId w15:val="{7E4B3D7B-5748-4DB8-B418-C3E32BB7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paragraph" w:styleId="Heading2">
    <w:name w:val="heading 2"/>
    <w:basedOn w:val="Normal"/>
    <w:link w:val="Heading2Char"/>
    <w:uiPriority w:val="9"/>
    <w:qFormat/>
    <w:rsid w:val="000E50A1"/>
    <w:pPr>
      <w:spacing w:after="225" w:line="240" w:lineRule="auto"/>
      <w:outlineLvl w:val="1"/>
    </w:pPr>
    <w:rPr>
      <w:rFonts w:ascii="Georgia" w:eastAsia="Times New Roman" w:hAnsi="Georgia" w:cs="Times New Roman"/>
      <w:color w:val="333333"/>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customStyle="1" w:styleId="Heading2Char">
    <w:name w:val="Heading 2 Char"/>
    <w:basedOn w:val="DefaultParagraphFont"/>
    <w:link w:val="Heading2"/>
    <w:uiPriority w:val="9"/>
    <w:rsid w:val="000E50A1"/>
    <w:rPr>
      <w:rFonts w:ascii="Georgia" w:eastAsia="Times New Roman" w:hAnsi="Georgia"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eastAsia="Times New Roman" w:hAnsi="Helvetica"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uperSimpleSong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englishkids.britishcouncil.org/"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arentclub.scot/child" TargetMode="External"/><Relationship Id="rId4" Type="http://schemas.openxmlformats.org/officeDocument/2006/relationships/webSettings" Target="webSettings.xml"/><Relationship Id="rId9" Type="http://schemas.openxmlformats.org/officeDocument/2006/relationships/hyperlink" Target="https://www.ealhub.co.uk/video-stori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B4581-AF44-4113-A984-8A271C01CB05}"/>
</file>

<file path=customXml/itemProps2.xml><?xml version="1.0" encoding="utf-8"?>
<ds:datastoreItem xmlns:ds="http://schemas.openxmlformats.org/officeDocument/2006/customXml" ds:itemID="{28F2920D-5196-47F3-BEAE-4C2164370A84}"/>
</file>

<file path=customXml/itemProps3.xml><?xml version="1.0" encoding="utf-8"?>
<ds:datastoreItem xmlns:ds="http://schemas.openxmlformats.org/officeDocument/2006/customXml" ds:itemID="{2BA0CB47-46F3-4B15-87C2-3112E83C8C45}"/>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Jenny Sanderson</cp:lastModifiedBy>
  <cp:revision>2</cp:revision>
  <dcterms:created xsi:type="dcterms:W3CDTF">2020-05-05T14:02:00Z</dcterms:created>
  <dcterms:modified xsi:type="dcterms:W3CDTF">2020-05-05T14:02:00Z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